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B265E" w14:textId="2AA719A6" w:rsidR="00A77DCE" w:rsidRPr="00A77DCE" w:rsidRDefault="00A77DCE" w:rsidP="00A77DCE">
      <w:pPr>
        <w:pStyle w:val="Default"/>
        <w:rPr>
          <w:sz w:val="21"/>
          <w:szCs w:val="21"/>
        </w:rPr>
      </w:pPr>
      <w:r w:rsidRPr="00A77DCE">
        <w:rPr>
          <w:rFonts w:hint="eastAsia"/>
          <w:sz w:val="21"/>
          <w:szCs w:val="21"/>
        </w:rPr>
        <w:t>（参考）</w:t>
      </w:r>
    </w:p>
    <w:p w14:paraId="5DA8B9F1" w14:textId="6B5BD65A" w:rsidR="008A6036" w:rsidRDefault="008A6036" w:rsidP="008A6036">
      <w:pPr>
        <w:pStyle w:val="Default"/>
        <w:jc w:val="center"/>
        <w:rPr>
          <w:sz w:val="32"/>
          <w:szCs w:val="32"/>
        </w:rPr>
      </w:pPr>
      <w:r>
        <w:rPr>
          <w:rFonts w:hint="eastAsia"/>
          <w:sz w:val="32"/>
          <w:szCs w:val="32"/>
        </w:rPr>
        <w:t>共同事業体協定書</w:t>
      </w:r>
    </w:p>
    <w:p w14:paraId="2CF24112" w14:textId="77777777" w:rsidR="008A6036" w:rsidRDefault="008A6036" w:rsidP="008A6036">
      <w:pPr>
        <w:pStyle w:val="Default"/>
        <w:rPr>
          <w:sz w:val="21"/>
          <w:szCs w:val="21"/>
        </w:rPr>
      </w:pPr>
      <w:r>
        <w:rPr>
          <w:rFonts w:hint="eastAsia"/>
          <w:sz w:val="21"/>
          <w:szCs w:val="21"/>
        </w:rPr>
        <w:t>（目的）</w:t>
      </w:r>
    </w:p>
    <w:p w14:paraId="64B7264E" w14:textId="77777777" w:rsidR="008A6036" w:rsidRDefault="008A6036" w:rsidP="008A6036">
      <w:pPr>
        <w:pStyle w:val="Default"/>
        <w:rPr>
          <w:sz w:val="21"/>
          <w:szCs w:val="21"/>
        </w:rPr>
      </w:pPr>
      <w:r>
        <w:rPr>
          <w:rFonts w:hint="eastAsia"/>
          <w:sz w:val="21"/>
          <w:szCs w:val="21"/>
        </w:rPr>
        <w:t>第１条　当共同事業体は、次の業務を共同連帯して行うことを目的とする。</w:t>
      </w:r>
    </w:p>
    <w:p w14:paraId="61456536" w14:textId="756F8519" w:rsidR="008A6036" w:rsidRDefault="00951F53" w:rsidP="00936870">
      <w:pPr>
        <w:pStyle w:val="Default"/>
        <w:numPr>
          <w:ilvl w:val="0"/>
          <w:numId w:val="1"/>
        </w:numPr>
        <w:rPr>
          <w:sz w:val="21"/>
          <w:szCs w:val="21"/>
        </w:rPr>
      </w:pPr>
      <w:r w:rsidRPr="00951F53">
        <w:rPr>
          <w:rFonts w:hint="eastAsia"/>
          <w:sz w:val="21"/>
          <w:szCs w:val="21"/>
        </w:rPr>
        <w:t>令和８年度二地域居住体験プログラム運営業務</w:t>
      </w:r>
      <w:r w:rsidR="002B27EC" w:rsidRPr="002B27EC">
        <w:rPr>
          <w:rFonts w:hint="eastAsia"/>
          <w:sz w:val="21"/>
          <w:szCs w:val="21"/>
        </w:rPr>
        <w:t>委託</w:t>
      </w:r>
      <w:r w:rsidR="008A6036">
        <w:rPr>
          <w:rFonts w:hint="eastAsia"/>
          <w:sz w:val="21"/>
          <w:szCs w:val="21"/>
        </w:rPr>
        <w:t>（以下「当該業務」という。）</w:t>
      </w:r>
    </w:p>
    <w:p w14:paraId="3E48B184" w14:textId="52520DBC" w:rsidR="008A6036" w:rsidRDefault="008A6036" w:rsidP="00951F53">
      <w:pPr>
        <w:pStyle w:val="Default"/>
        <w:numPr>
          <w:ilvl w:val="0"/>
          <w:numId w:val="1"/>
        </w:numPr>
        <w:rPr>
          <w:sz w:val="21"/>
          <w:szCs w:val="21"/>
        </w:rPr>
      </w:pPr>
      <w:r>
        <w:rPr>
          <w:rFonts w:hint="eastAsia"/>
          <w:sz w:val="21"/>
          <w:szCs w:val="21"/>
        </w:rPr>
        <w:t>前号に付帯する業務</w:t>
      </w:r>
    </w:p>
    <w:p w14:paraId="05CEFA2F" w14:textId="77777777" w:rsidR="00BB54E6" w:rsidRDefault="00BB54E6" w:rsidP="008A6036">
      <w:pPr>
        <w:pStyle w:val="Default"/>
        <w:ind w:firstLine="210"/>
        <w:rPr>
          <w:sz w:val="21"/>
          <w:szCs w:val="21"/>
        </w:rPr>
      </w:pPr>
    </w:p>
    <w:p w14:paraId="70609FC2" w14:textId="77777777" w:rsidR="008A6036" w:rsidRDefault="008A6036" w:rsidP="008A6036">
      <w:pPr>
        <w:pStyle w:val="Default"/>
        <w:rPr>
          <w:sz w:val="21"/>
          <w:szCs w:val="21"/>
        </w:rPr>
      </w:pPr>
      <w:r>
        <w:rPr>
          <w:rFonts w:hint="eastAsia"/>
          <w:sz w:val="21"/>
          <w:szCs w:val="21"/>
        </w:rPr>
        <w:t>（名称）</w:t>
      </w:r>
    </w:p>
    <w:p w14:paraId="45DDC8A4" w14:textId="7C081858" w:rsidR="008A6036" w:rsidRDefault="008A6036" w:rsidP="008A6036">
      <w:pPr>
        <w:pStyle w:val="Default"/>
        <w:rPr>
          <w:sz w:val="21"/>
          <w:szCs w:val="21"/>
        </w:rPr>
      </w:pPr>
      <w:r>
        <w:rPr>
          <w:rFonts w:hint="eastAsia"/>
          <w:sz w:val="21"/>
          <w:szCs w:val="21"/>
        </w:rPr>
        <w:t>第２条当共同事業体は、●●●共同事業体（以下「共同体」という。）と称する。</w:t>
      </w:r>
    </w:p>
    <w:p w14:paraId="68671C75" w14:textId="77777777" w:rsidR="00BB54E6" w:rsidRDefault="00BB54E6" w:rsidP="008A6036">
      <w:pPr>
        <w:pStyle w:val="Default"/>
        <w:rPr>
          <w:sz w:val="21"/>
          <w:szCs w:val="21"/>
        </w:rPr>
      </w:pPr>
    </w:p>
    <w:p w14:paraId="56BBAF63" w14:textId="77777777" w:rsidR="008A6036" w:rsidRDefault="008A6036" w:rsidP="008A6036">
      <w:pPr>
        <w:pStyle w:val="Default"/>
        <w:rPr>
          <w:sz w:val="21"/>
          <w:szCs w:val="21"/>
        </w:rPr>
      </w:pPr>
      <w:r>
        <w:rPr>
          <w:rFonts w:hint="eastAsia"/>
          <w:sz w:val="21"/>
          <w:szCs w:val="21"/>
        </w:rPr>
        <w:t>（構成員の名称）</w:t>
      </w:r>
    </w:p>
    <w:p w14:paraId="79443E9B" w14:textId="77777777" w:rsidR="008A6036" w:rsidRDefault="008A6036" w:rsidP="008A6036">
      <w:pPr>
        <w:pStyle w:val="Default"/>
        <w:rPr>
          <w:rFonts w:cstheme="minorBidi"/>
          <w:color w:val="auto"/>
          <w:sz w:val="21"/>
          <w:szCs w:val="21"/>
        </w:rPr>
      </w:pPr>
      <w:r>
        <w:rPr>
          <w:rFonts w:hint="eastAsia"/>
          <w:sz w:val="21"/>
          <w:szCs w:val="21"/>
        </w:rPr>
        <w:t>第３条共同体の構成員は、次のとおりとする。</w:t>
      </w:r>
      <w:r>
        <w:rPr>
          <w:rFonts w:cstheme="minorBidi"/>
          <w:color w:val="auto"/>
          <w:sz w:val="21"/>
          <w:szCs w:val="21"/>
        </w:rPr>
        <w:t>（構成員の名称）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1"/>
      </w:tblGrid>
      <w:tr w:rsidR="00C67366" w14:paraId="07D1AE04" w14:textId="77777777" w:rsidTr="00C67366">
        <w:trPr>
          <w:trHeight w:val="105"/>
        </w:trPr>
        <w:tc>
          <w:tcPr>
            <w:tcW w:w="4781" w:type="dxa"/>
          </w:tcPr>
          <w:p w14:paraId="4A22B1C0" w14:textId="77777777" w:rsidR="00C67366" w:rsidRDefault="00C67366">
            <w:pPr>
              <w:pStyle w:val="Default"/>
              <w:rPr>
                <w:sz w:val="21"/>
                <w:szCs w:val="21"/>
              </w:rPr>
            </w:pPr>
            <w:r>
              <w:rPr>
                <w:rFonts w:hint="eastAsia"/>
                <w:sz w:val="21"/>
                <w:szCs w:val="21"/>
              </w:rPr>
              <w:t>事業者名</w:t>
            </w:r>
          </w:p>
        </w:tc>
      </w:tr>
      <w:tr w:rsidR="00C67366" w14:paraId="77829473" w14:textId="77777777" w:rsidTr="00C67366">
        <w:trPr>
          <w:trHeight w:val="105"/>
        </w:trPr>
        <w:tc>
          <w:tcPr>
            <w:tcW w:w="4781" w:type="dxa"/>
          </w:tcPr>
          <w:p w14:paraId="120D7200" w14:textId="6D182618" w:rsidR="00C67366" w:rsidRDefault="00C67366">
            <w:pPr>
              <w:pStyle w:val="Default"/>
              <w:rPr>
                <w:sz w:val="21"/>
                <w:szCs w:val="21"/>
              </w:rPr>
            </w:pPr>
          </w:p>
        </w:tc>
      </w:tr>
      <w:tr w:rsidR="00C67366" w14:paraId="0187A23B" w14:textId="77777777" w:rsidTr="00C67366">
        <w:trPr>
          <w:trHeight w:val="105"/>
        </w:trPr>
        <w:tc>
          <w:tcPr>
            <w:tcW w:w="4781" w:type="dxa"/>
          </w:tcPr>
          <w:p w14:paraId="6785EC6C" w14:textId="3D131A2C" w:rsidR="00C67366" w:rsidRDefault="00C67366" w:rsidP="008A6036">
            <w:pPr>
              <w:pStyle w:val="Default"/>
              <w:rPr>
                <w:sz w:val="21"/>
                <w:szCs w:val="21"/>
              </w:rPr>
            </w:pPr>
          </w:p>
        </w:tc>
      </w:tr>
      <w:tr w:rsidR="00C67366" w14:paraId="10FFC800" w14:textId="77777777" w:rsidTr="00C67366">
        <w:trPr>
          <w:trHeight w:val="105"/>
        </w:trPr>
        <w:tc>
          <w:tcPr>
            <w:tcW w:w="4781" w:type="dxa"/>
          </w:tcPr>
          <w:p w14:paraId="4B67625D" w14:textId="49F17347" w:rsidR="00C67366" w:rsidRDefault="00C67366" w:rsidP="008A6036">
            <w:pPr>
              <w:pStyle w:val="Default"/>
              <w:rPr>
                <w:sz w:val="21"/>
                <w:szCs w:val="21"/>
              </w:rPr>
            </w:pPr>
          </w:p>
        </w:tc>
      </w:tr>
      <w:tr w:rsidR="00C67366" w14:paraId="349488EB" w14:textId="77777777" w:rsidTr="00C67366">
        <w:trPr>
          <w:trHeight w:val="105"/>
        </w:trPr>
        <w:tc>
          <w:tcPr>
            <w:tcW w:w="4781" w:type="dxa"/>
          </w:tcPr>
          <w:p w14:paraId="3FA86178" w14:textId="0EA71627" w:rsidR="00C67366" w:rsidRDefault="00C67366" w:rsidP="008A6036">
            <w:pPr>
              <w:pStyle w:val="Default"/>
              <w:rPr>
                <w:sz w:val="21"/>
                <w:szCs w:val="21"/>
              </w:rPr>
            </w:pPr>
          </w:p>
        </w:tc>
      </w:tr>
    </w:tbl>
    <w:p w14:paraId="41556534" w14:textId="77777777" w:rsidR="00535CD1" w:rsidRDefault="00535CD1" w:rsidP="008A6036"/>
    <w:p w14:paraId="041860D3" w14:textId="77777777" w:rsidR="008A6036" w:rsidRDefault="008A6036" w:rsidP="008A6036">
      <w:pPr>
        <w:pStyle w:val="Default"/>
        <w:rPr>
          <w:sz w:val="21"/>
          <w:szCs w:val="21"/>
        </w:rPr>
      </w:pPr>
      <w:r>
        <w:t xml:space="preserve"> </w:t>
      </w:r>
      <w:r>
        <w:rPr>
          <w:rFonts w:hint="eastAsia"/>
          <w:sz w:val="21"/>
          <w:szCs w:val="21"/>
        </w:rPr>
        <w:t>（代表者の名称）</w:t>
      </w:r>
    </w:p>
    <w:p w14:paraId="36472577" w14:textId="3D06A386" w:rsidR="008A6036" w:rsidRDefault="008A6036" w:rsidP="008A6036">
      <w:pPr>
        <w:pStyle w:val="Default"/>
        <w:rPr>
          <w:sz w:val="21"/>
          <w:szCs w:val="21"/>
        </w:rPr>
      </w:pPr>
      <w:r>
        <w:rPr>
          <w:rFonts w:hint="eastAsia"/>
          <w:sz w:val="21"/>
          <w:szCs w:val="21"/>
        </w:rPr>
        <w:t>第４条　共同体は、</w:t>
      </w:r>
      <w:r w:rsidR="00C67366">
        <w:rPr>
          <w:rFonts w:hint="eastAsia"/>
          <w:sz w:val="21"/>
          <w:szCs w:val="21"/>
        </w:rPr>
        <w:t>●●●</w:t>
      </w:r>
      <w:r>
        <w:rPr>
          <w:rFonts w:hint="eastAsia"/>
          <w:sz w:val="21"/>
          <w:szCs w:val="21"/>
        </w:rPr>
        <w:t>を代表者とする。</w:t>
      </w:r>
    </w:p>
    <w:p w14:paraId="62752384" w14:textId="77777777" w:rsidR="008A6036" w:rsidRPr="008A6036" w:rsidRDefault="008A6036" w:rsidP="008A6036">
      <w:pPr>
        <w:pStyle w:val="Default"/>
        <w:rPr>
          <w:sz w:val="21"/>
          <w:szCs w:val="21"/>
        </w:rPr>
      </w:pPr>
    </w:p>
    <w:p w14:paraId="42E05E43" w14:textId="77777777" w:rsidR="008A6036" w:rsidRDefault="008A6036" w:rsidP="008A6036">
      <w:pPr>
        <w:pStyle w:val="Default"/>
        <w:rPr>
          <w:sz w:val="21"/>
          <w:szCs w:val="21"/>
        </w:rPr>
      </w:pPr>
      <w:r>
        <w:rPr>
          <w:rFonts w:hint="eastAsia"/>
          <w:sz w:val="21"/>
          <w:szCs w:val="21"/>
        </w:rPr>
        <w:t>（代表者の権限）</w:t>
      </w:r>
    </w:p>
    <w:p w14:paraId="348D0BFA" w14:textId="77777777" w:rsidR="008A6036" w:rsidRDefault="008A6036" w:rsidP="008A6036">
      <w:pPr>
        <w:pStyle w:val="Default"/>
        <w:ind w:left="210" w:hanging="210"/>
        <w:rPr>
          <w:sz w:val="21"/>
          <w:szCs w:val="21"/>
        </w:rPr>
      </w:pPr>
      <w:r>
        <w:rPr>
          <w:rFonts w:hint="eastAsia"/>
          <w:sz w:val="21"/>
          <w:szCs w:val="21"/>
        </w:rPr>
        <w:t>第５条　代表者は、当該業務の履行に関し、共同体を代表して古賀市及び監督官庁等と折衝する権限並びに自己の名義をもって委託費（概算払金を含む。）の請求、受領及び共同体に属する財産を管理する権限を有するものとする。</w:t>
      </w:r>
    </w:p>
    <w:p w14:paraId="22115548" w14:textId="77777777" w:rsidR="008A6036" w:rsidRDefault="008A6036" w:rsidP="008A6036">
      <w:pPr>
        <w:pStyle w:val="Default"/>
        <w:ind w:left="210" w:hanging="210"/>
        <w:rPr>
          <w:sz w:val="21"/>
          <w:szCs w:val="21"/>
        </w:rPr>
      </w:pPr>
      <w:r>
        <w:rPr>
          <w:rFonts w:hint="eastAsia"/>
          <w:sz w:val="21"/>
          <w:szCs w:val="21"/>
        </w:rPr>
        <w:t>２　代表者は各構成員に対し別途締結する契約に従って分担業務の費用を支払うものとし、当該支払が遅延した場合、各構成員は分担業務の履行を停止または中断できるものとする。</w:t>
      </w:r>
    </w:p>
    <w:p w14:paraId="0E016E5F" w14:textId="77777777" w:rsidR="008A6036" w:rsidRDefault="008A6036" w:rsidP="008A6036">
      <w:pPr>
        <w:pStyle w:val="Default"/>
        <w:ind w:left="210" w:hanging="210"/>
        <w:rPr>
          <w:sz w:val="21"/>
          <w:szCs w:val="21"/>
        </w:rPr>
      </w:pPr>
      <w:r>
        <w:rPr>
          <w:rFonts w:hint="eastAsia"/>
          <w:sz w:val="21"/>
          <w:szCs w:val="21"/>
        </w:rPr>
        <w:t>３　構成員は、成果品等について、契約日以降著作権法（昭和４５年法律第４８号）第２章及び第３章に規定する著作者の権利が存続する間、当該権利に関し古賀市と折衝等を行う権限を、共同体の代表者に委任するものとする。</w:t>
      </w:r>
    </w:p>
    <w:p w14:paraId="67F3E35D" w14:textId="77777777" w:rsidR="00BB54E6" w:rsidRDefault="00BB54E6" w:rsidP="008A6036">
      <w:pPr>
        <w:pStyle w:val="Default"/>
        <w:ind w:left="210" w:hanging="210"/>
        <w:rPr>
          <w:sz w:val="21"/>
          <w:szCs w:val="21"/>
        </w:rPr>
      </w:pPr>
    </w:p>
    <w:p w14:paraId="1266511D" w14:textId="77777777" w:rsidR="008A6036" w:rsidRDefault="008A6036" w:rsidP="008A6036">
      <w:pPr>
        <w:pStyle w:val="Default"/>
        <w:rPr>
          <w:sz w:val="21"/>
          <w:szCs w:val="21"/>
        </w:rPr>
      </w:pPr>
      <w:r>
        <w:rPr>
          <w:rFonts w:hint="eastAsia"/>
          <w:sz w:val="21"/>
          <w:szCs w:val="21"/>
        </w:rPr>
        <w:t>（運営協議会）</w:t>
      </w:r>
    </w:p>
    <w:p w14:paraId="7A426F58" w14:textId="77777777" w:rsidR="008A6036" w:rsidRDefault="008A6036" w:rsidP="008A6036">
      <w:pPr>
        <w:pStyle w:val="Default"/>
        <w:ind w:left="210" w:hanging="210"/>
        <w:rPr>
          <w:sz w:val="21"/>
          <w:szCs w:val="21"/>
        </w:rPr>
      </w:pPr>
      <w:r>
        <w:rPr>
          <w:rFonts w:hint="eastAsia"/>
          <w:sz w:val="21"/>
          <w:szCs w:val="21"/>
        </w:rPr>
        <w:t>第６条　共同体は、構成員全員をもって運営協議会を設け、当該業務の履行に当たるものとする。</w:t>
      </w:r>
    </w:p>
    <w:p w14:paraId="61B66A71" w14:textId="77777777" w:rsidR="008A6036" w:rsidRDefault="008A6036" w:rsidP="008A6036">
      <w:pPr>
        <w:pStyle w:val="Default"/>
        <w:rPr>
          <w:sz w:val="21"/>
          <w:szCs w:val="21"/>
        </w:rPr>
      </w:pPr>
      <w:r>
        <w:rPr>
          <w:rFonts w:hint="eastAsia"/>
          <w:sz w:val="21"/>
          <w:szCs w:val="21"/>
        </w:rPr>
        <w:lastRenderedPageBreak/>
        <w:t>２　運営協議会は、代表者が招集するものとする。</w:t>
      </w:r>
    </w:p>
    <w:p w14:paraId="2E1E6B69" w14:textId="77777777" w:rsidR="008A6036" w:rsidRDefault="008A6036" w:rsidP="008A6036">
      <w:pPr>
        <w:pStyle w:val="Default"/>
        <w:ind w:left="210" w:hanging="210"/>
        <w:rPr>
          <w:sz w:val="21"/>
          <w:szCs w:val="21"/>
        </w:rPr>
      </w:pPr>
      <w:r>
        <w:rPr>
          <w:rFonts w:hint="eastAsia"/>
          <w:sz w:val="21"/>
          <w:szCs w:val="21"/>
        </w:rPr>
        <w:t>３　構成員は、代表者に通知することにより運営協議会の招集を求めることができるものとし、通知を受けた代表者は、速やかに運営協議会を招集しなければならない。</w:t>
      </w:r>
    </w:p>
    <w:p w14:paraId="600B665F" w14:textId="77777777" w:rsidR="008A6036" w:rsidRDefault="008A6036" w:rsidP="008A6036">
      <w:pPr>
        <w:pStyle w:val="Default"/>
        <w:rPr>
          <w:sz w:val="21"/>
          <w:szCs w:val="21"/>
        </w:rPr>
      </w:pPr>
      <w:r>
        <w:rPr>
          <w:rFonts w:hint="eastAsia"/>
          <w:sz w:val="21"/>
          <w:szCs w:val="21"/>
        </w:rPr>
        <w:t>４　運営協議会の議長は、代表者が務めるものとする。</w:t>
      </w:r>
    </w:p>
    <w:p w14:paraId="30633270" w14:textId="77777777" w:rsidR="008A6036" w:rsidRDefault="008A6036" w:rsidP="008A6036">
      <w:pPr>
        <w:pStyle w:val="Default"/>
        <w:rPr>
          <w:sz w:val="21"/>
          <w:szCs w:val="21"/>
        </w:rPr>
      </w:pPr>
    </w:p>
    <w:p w14:paraId="6892CA0D" w14:textId="77777777" w:rsidR="008A6036" w:rsidRDefault="008A6036" w:rsidP="008A6036">
      <w:pPr>
        <w:pStyle w:val="Default"/>
        <w:rPr>
          <w:sz w:val="21"/>
          <w:szCs w:val="21"/>
        </w:rPr>
      </w:pPr>
      <w:r>
        <w:rPr>
          <w:rFonts w:hint="eastAsia"/>
          <w:sz w:val="21"/>
          <w:szCs w:val="21"/>
        </w:rPr>
        <w:t>（分担業務）</w:t>
      </w:r>
    </w:p>
    <w:p w14:paraId="625E4CFB" w14:textId="77777777" w:rsidR="008A6036" w:rsidRDefault="008A6036" w:rsidP="008A6036">
      <w:pPr>
        <w:pStyle w:val="Default"/>
        <w:rPr>
          <w:sz w:val="21"/>
          <w:szCs w:val="21"/>
        </w:rPr>
      </w:pPr>
      <w:r>
        <w:rPr>
          <w:rFonts w:hint="eastAsia"/>
          <w:sz w:val="21"/>
          <w:szCs w:val="21"/>
        </w:rPr>
        <w:t>第７条　当該業務における各構成員の分担は、次のとおりとする。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3"/>
        <w:gridCol w:w="3983"/>
      </w:tblGrid>
      <w:tr w:rsidR="008A6036" w14:paraId="321BD6BD" w14:textId="77777777" w:rsidTr="001F6344">
        <w:trPr>
          <w:trHeight w:val="399"/>
        </w:trPr>
        <w:tc>
          <w:tcPr>
            <w:tcW w:w="3983" w:type="dxa"/>
          </w:tcPr>
          <w:p w14:paraId="56BC277A" w14:textId="77777777" w:rsidR="008A6036" w:rsidRDefault="008A6036" w:rsidP="008A6036">
            <w:pPr>
              <w:pStyle w:val="Default"/>
              <w:jc w:val="center"/>
              <w:rPr>
                <w:sz w:val="21"/>
                <w:szCs w:val="21"/>
              </w:rPr>
            </w:pPr>
            <w:r>
              <w:rPr>
                <w:rFonts w:hint="eastAsia"/>
                <w:sz w:val="21"/>
                <w:szCs w:val="21"/>
              </w:rPr>
              <w:t>事業者名</w:t>
            </w:r>
          </w:p>
        </w:tc>
        <w:tc>
          <w:tcPr>
            <w:tcW w:w="3983" w:type="dxa"/>
          </w:tcPr>
          <w:p w14:paraId="0B435B8D" w14:textId="77777777" w:rsidR="008A6036" w:rsidRDefault="008A6036" w:rsidP="008A6036">
            <w:pPr>
              <w:pStyle w:val="Default"/>
              <w:jc w:val="center"/>
              <w:rPr>
                <w:sz w:val="21"/>
                <w:szCs w:val="21"/>
              </w:rPr>
            </w:pPr>
            <w:r>
              <w:rPr>
                <w:rFonts w:hint="eastAsia"/>
                <w:sz w:val="21"/>
                <w:szCs w:val="21"/>
              </w:rPr>
              <w:t>分担業務</w:t>
            </w:r>
          </w:p>
        </w:tc>
      </w:tr>
      <w:tr w:rsidR="008A6036" w14:paraId="70935304" w14:textId="77777777" w:rsidTr="001F6344">
        <w:trPr>
          <w:trHeight w:val="720"/>
        </w:trPr>
        <w:tc>
          <w:tcPr>
            <w:tcW w:w="3983" w:type="dxa"/>
          </w:tcPr>
          <w:p w14:paraId="7109D212" w14:textId="1131228F" w:rsidR="008A6036" w:rsidRDefault="008A6036" w:rsidP="00C60A30">
            <w:pPr>
              <w:pStyle w:val="Default"/>
              <w:rPr>
                <w:sz w:val="21"/>
                <w:szCs w:val="21"/>
              </w:rPr>
            </w:pPr>
          </w:p>
        </w:tc>
        <w:tc>
          <w:tcPr>
            <w:tcW w:w="3983" w:type="dxa"/>
          </w:tcPr>
          <w:p w14:paraId="20CCEC56" w14:textId="58069FE6" w:rsidR="008A6036" w:rsidRDefault="008A6036" w:rsidP="00C60A30">
            <w:pPr>
              <w:pStyle w:val="Default"/>
              <w:rPr>
                <w:sz w:val="21"/>
                <w:szCs w:val="21"/>
              </w:rPr>
            </w:pPr>
          </w:p>
        </w:tc>
      </w:tr>
      <w:tr w:rsidR="008A6036" w14:paraId="7C8C99BE" w14:textId="77777777" w:rsidTr="001F6344">
        <w:trPr>
          <w:trHeight w:val="720"/>
        </w:trPr>
        <w:tc>
          <w:tcPr>
            <w:tcW w:w="3983" w:type="dxa"/>
          </w:tcPr>
          <w:p w14:paraId="5EE4ADFF" w14:textId="2BC34E83" w:rsidR="008A6036" w:rsidRDefault="008A6036" w:rsidP="00C60A30">
            <w:pPr>
              <w:pStyle w:val="Default"/>
              <w:rPr>
                <w:sz w:val="21"/>
                <w:szCs w:val="21"/>
              </w:rPr>
            </w:pPr>
          </w:p>
        </w:tc>
        <w:tc>
          <w:tcPr>
            <w:tcW w:w="3983" w:type="dxa"/>
          </w:tcPr>
          <w:p w14:paraId="05F3FF0F" w14:textId="25077FEC" w:rsidR="008A6036" w:rsidRDefault="008A6036" w:rsidP="00C60A30">
            <w:pPr>
              <w:pStyle w:val="Default"/>
              <w:rPr>
                <w:sz w:val="21"/>
                <w:szCs w:val="21"/>
              </w:rPr>
            </w:pPr>
          </w:p>
        </w:tc>
      </w:tr>
      <w:tr w:rsidR="008A6036" w14:paraId="709B2B70" w14:textId="77777777" w:rsidTr="001F6344">
        <w:trPr>
          <w:trHeight w:val="720"/>
        </w:trPr>
        <w:tc>
          <w:tcPr>
            <w:tcW w:w="3983" w:type="dxa"/>
          </w:tcPr>
          <w:p w14:paraId="38F3102D" w14:textId="047998E6" w:rsidR="008A6036" w:rsidRDefault="008A6036" w:rsidP="00C60A30">
            <w:pPr>
              <w:pStyle w:val="Default"/>
              <w:rPr>
                <w:sz w:val="21"/>
                <w:szCs w:val="21"/>
              </w:rPr>
            </w:pPr>
          </w:p>
        </w:tc>
        <w:tc>
          <w:tcPr>
            <w:tcW w:w="3983" w:type="dxa"/>
          </w:tcPr>
          <w:p w14:paraId="5FC05574" w14:textId="7EA7BFE4" w:rsidR="008A6036" w:rsidRDefault="008A6036" w:rsidP="00C60A30">
            <w:pPr>
              <w:pStyle w:val="Default"/>
              <w:rPr>
                <w:sz w:val="21"/>
                <w:szCs w:val="21"/>
              </w:rPr>
            </w:pPr>
          </w:p>
        </w:tc>
      </w:tr>
      <w:tr w:rsidR="008A6036" w14:paraId="5B453B81" w14:textId="77777777" w:rsidTr="001F6344">
        <w:trPr>
          <w:trHeight w:val="720"/>
        </w:trPr>
        <w:tc>
          <w:tcPr>
            <w:tcW w:w="3983" w:type="dxa"/>
          </w:tcPr>
          <w:p w14:paraId="0BDE61E6" w14:textId="2CFAF34D" w:rsidR="008A6036" w:rsidRDefault="008A6036" w:rsidP="00C60A30">
            <w:pPr>
              <w:pStyle w:val="Default"/>
              <w:rPr>
                <w:sz w:val="21"/>
                <w:szCs w:val="21"/>
              </w:rPr>
            </w:pPr>
          </w:p>
        </w:tc>
        <w:tc>
          <w:tcPr>
            <w:tcW w:w="3983" w:type="dxa"/>
          </w:tcPr>
          <w:p w14:paraId="6D5E71EB" w14:textId="47EB67D3" w:rsidR="008A6036" w:rsidRDefault="008A6036" w:rsidP="00C60A30">
            <w:pPr>
              <w:pStyle w:val="Default"/>
              <w:rPr>
                <w:sz w:val="21"/>
                <w:szCs w:val="21"/>
              </w:rPr>
            </w:pPr>
          </w:p>
        </w:tc>
      </w:tr>
    </w:tbl>
    <w:p w14:paraId="0A08BCE0" w14:textId="77777777" w:rsidR="008A6036" w:rsidRDefault="008A6036" w:rsidP="008A6036"/>
    <w:p w14:paraId="0C429E44" w14:textId="77777777" w:rsidR="008A6036" w:rsidRDefault="008A6036" w:rsidP="008A6036">
      <w:pPr>
        <w:pStyle w:val="Default"/>
        <w:ind w:left="210" w:hanging="210"/>
        <w:rPr>
          <w:sz w:val="21"/>
          <w:szCs w:val="21"/>
        </w:rPr>
      </w:pPr>
      <w:r>
        <w:rPr>
          <w:rFonts w:hint="eastAsia"/>
          <w:sz w:val="21"/>
          <w:szCs w:val="21"/>
        </w:rPr>
        <w:t>２　構成員は、分担事業の一部につき古賀市と契約内容の変更が必要な場合には、合理的な理由を付して、代表者に運営協議会の招集を求め、運営協議会における構成員全員による協議の上で、分担の変更を行うものとする。なお、各構成員は、合理的な事由なしに運営協議会において変更の反対を行うことはできないものとする。</w:t>
      </w:r>
    </w:p>
    <w:p w14:paraId="72BE55B7" w14:textId="77777777" w:rsidR="008A6036" w:rsidRDefault="008A6036" w:rsidP="008A6036">
      <w:pPr>
        <w:pStyle w:val="Default"/>
        <w:rPr>
          <w:sz w:val="21"/>
          <w:szCs w:val="21"/>
        </w:rPr>
      </w:pPr>
      <w:r>
        <w:rPr>
          <w:rFonts w:hint="eastAsia"/>
          <w:sz w:val="21"/>
          <w:szCs w:val="21"/>
        </w:rPr>
        <w:t>３　第１項に規定する分担事業の価額については、別に定めるところによるものとする。</w:t>
      </w:r>
    </w:p>
    <w:p w14:paraId="0AEB4478" w14:textId="77777777" w:rsidR="008A6036" w:rsidRDefault="008A6036" w:rsidP="008A6036">
      <w:pPr>
        <w:pStyle w:val="Default"/>
        <w:rPr>
          <w:sz w:val="21"/>
          <w:szCs w:val="21"/>
        </w:rPr>
      </w:pPr>
    </w:p>
    <w:p w14:paraId="7EAE7426" w14:textId="77777777" w:rsidR="008A6036" w:rsidRDefault="008A6036" w:rsidP="008A6036">
      <w:pPr>
        <w:pStyle w:val="Default"/>
        <w:rPr>
          <w:sz w:val="21"/>
          <w:szCs w:val="21"/>
        </w:rPr>
      </w:pPr>
      <w:r>
        <w:rPr>
          <w:rFonts w:hint="eastAsia"/>
          <w:sz w:val="21"/>
          <w:szCs w:val="21"/>
        </w:rPr>
        <w:t>（構成員の相互間の責任の分担）</w:t>
      </w:r>
    </w:p>
    <w:p w14:paraId="05AADDBA" w14:textId="77777777" w:rsidR="008A6036" w:rsidRDefault="008A6036" w:rsidP="008A6036">
      <w:pPr>
        <w:pStyle w:val="Default"/>
        <w:ind w:left="210" w:hanging="210"/>
        <w:rPr>
          <w:sz w:val="21"/>
          <w:szCs w:val="21"/>
        </w:rPr>
      </w:pPr>
      <w:r>
        <w:rPr>
          <w:rFonts w:hint="eastAsia"/>
          <w:sz w:val="21"/>
          <w:szCs w:val="21"/>
        </w:rPr>
        <w:t>第８条　構成員がその分担事業に関し、古賀市及び第三者に与えた損害は、当該構成員がこれを負担するものとする。なお第１０条第１項による脱退によっても、当該構成員の責任は残存するものとする。</w:t>
      </w:r>
    </w:p>
    <w:p w14:paraId="0708EF3B" w14:textId="77777777" w:rsidR="008A6036" w:rsidRDefault="008A6036" w:rsidP="008A6036">
      <w:pPr>
        <w:pStyle w:val="Default"/>
        <w:ind w:left="210" w:hanging="210"/>
        <w:rPr>
          <w:sz w:val="21"/>
          <w:szCs w:val="21"/>
        </w:rPr>
      </w:pPr>
      <w:r>
        <w:rPr>
          <w:rFonts w:hint="eastAsia"/>
          <w:sz w:val="21"/>
          <w:szCs w:val="21"/>
        </w:rPr>
        <w:t>２　構成員が他の構成員に損害を与えた場合においては、その責任につき関係構成員が協議するものとする。</w:t>
      </w:r>
    </w:p>
    <w:p w14:paraId="7CCE68EC" w14:textId="77777777" w:rsidR="008A6036" w:rsidRDefault="008A6036" w:rsidP="008A6036">
      <w:pPr>
        <w:pStyle w:val="Default"/>
        <w:ind w:left="210" w:hanging="210"/>
        <w:rPr>
          <w:sz w:val="21"/>
          <w:szCs w:val="21"/>
        </w:rPr>
      </w:pPr>
      <w:r>
        <w:rPr>
          <w:rFonts w:hint="eastAsia"/>
          <w:sz w:val="21"/>
          <w:szCs w:val="21"/>
        </w:rPr>
        <w:t>３　前項に規定する責任について協議が整わないときは、運営協議会の決定に従うものとする。</w:t>
      </w:r>
    </w:p>
    <w:p w14:paraId="159C124F" w14:textId="77777777" w:rsidR="008A6036" w:rsidRDefault="008A6036" w:rsidP="008A6036">
      <w:pPr>
        <w:pStyle w:val="Default"/>
        <w:ind w:left="210" w:hanging="210"/>
        <w:rPr>
          <w:sz w:val="21"/>
          <w:szCs w:val="21"/>
        </w:rPr>
      </w:pPr>
      <w:r>
        <w:rPr>
          <w:rFonts w:hint="eastAsia"/>
          <w:sz w:val="21"/>
          <w:szCs w:val="21"/>
        </w:rPr>
        <w:t>４　前３項の規定は、いかなる意味においても第１０条に規定する共同体の責任を免れるものではない。</w:t>
      </w:r>
    </w:p>
    <w:p w14:paraId="1F771BD2" w14:textId="77777777" w:rsidR="008A6036" w:rsidRDefault="008A6036" w:rsidP="008A6036">
      <w:pPr>
        <w:pStyle w:val="Default"/>
        <w:ind w:left="210" w:hanging="210"/>
        <w:rPr>
          <w:sz w:val="21"/>
          <w:szCs w:val="21"/>
        </w:rPr>
      </w:pPr>
    </w:p>
    <w:p w14:paraId="377306D4" w14:textId="77777777" w:rsidR="008A6036" w:rsidRDefault="008A6036" w:rsidP="008A6036">
      <w:pPr>
        <w:pStyle w:val="Default"/>
        <w:rPr>
          <w:sz w:val="21"/>
          <w:szCs w:val="21"/>
        </w:rPr>
      </w:pPr>
      <w:r>
        <w:rPr>
          <w:rFonts w:hint="eastAsia"/>
          <w:sz w:val="21"/>
          <w:szCs w:val="21"/>
        </w:rPr>
        <w:t>（権利義務の譲渡の制限）</w:t>
      </w:r>
    </w:p>
    <w:p w14:paraId="52D9CE0D" w14:textId="77777777" w:rsidR="008A6036" w:rsidRDefault="008A6036" w:rsidP="008A6036">
      <w:pPr>
        <w:pStyle w:val="Default"/>
        <w:rPr>
          <w:sz w:val="21"/>
          <w:szCs w:val="21"/>
        </w:rPr>
      </w:pPr>
      <w:r>
        <w:rPr>
          <w:rFonts w:hint="eastAsia"/>
          <w:sz w:val="21"/>
          <w:szCs w:val="21"/>
        </w:rPr>
        <w:t>第９条　本協定書に基づく権利義務を他人に譲渡することはできない。</w:t>
      </w:r>
    </w:p>
    <w:p w14:paraId="08C2BD2A" w14:textId="77777777" w:rsidR="008A6036" w:rsidRDefault="008A6036" w:rsidP="008A6036">
      <w:pPr>
        <w:pStyle w:val="Default"/>
        <w:rPr>
          <w:sz w:val="21"/>
          <w:szCs w:val="21"/>
        </w:rPr>
      </w:pPr>
    </w:p>
    <w:p w14:paraId="31DFB213" w14:textId="77777777" w:rsidR="008A6036" w:rsidRDefault="008A6036" w:rsidP="008A6036">
      <w:pPr>
        <w:pStyle w:val="Default"/>
        <w:rPr>
          <w:sz w:val="21"/>
          <w:szCs w:val="21"/>
        </w:rPr>
      </w:pPr>
      <w:r>
        <w:rPr>
          <w:rFonts w:hint="eastAsia"/>
          <w:sz w:val="21"/>
          <w:szCs w:val="21"/>
        </w:rPr>
        <w:t>（構成員の脱退に対する措置）</w:t>
      </w:r>
    </w:p>
    <w:p w14:paraId="6DBF571F" w14:textId="77777777" w:rsidR="008A6036" w:rsidRDefault="008A6036" w:rsidP="008A6036">
      <w:pPr>
        <w:pStyle w:val="Default"/>
        <w:ind w:left="210" w:hanging="210"/>
        <w:rPr>
          <w:sz w:val="21"/>
          <w:szCs w:val="21"/>
        </w:rPr>
      </w:pPr>
      <w:r>
        <w:rPr>
          <w:rFonts w:hint="eastAsia"/>
          <w:sz w:val="21"/>
          <w:szCs w:val="21"/>
        </w:rPr>
        <w:t>第１０条　構成員は、構成員全員の承認がなければ、共同体が当該業務を完了する日までは脱退することができない。</w:t>
      </w:r>
    </w:p>
    <w:p w14:paraId="607E2065" w14:textId="77777777" w:rsidR="008A6036" w:rsidRDefault="008A6036" w:rsidP="008A6036">
      <w:pPr>
        <w:pStyle w:val="Default"/>
        <w:rPr>
          <w:sz w:val="21"/>
          <w:szCs w:val="21"/>
        </w:rPr>
      </w:pPr>
      <w:r>
        <w:rPr>
          <w:rFonts w:hint="eastAsia"/>
          <w:sz w:val="21"/>
          <w:szCs w:val="21"/>
        </w:rPr>
        <w:t>２　構成員のうち業務途中において前項の規定により脱退した者がある場合においては、当該業務の対応方法等について、古賀市及び残存構成員の協議より決するものとする。</w:t>
      </w:r>
    </w:p>
    <w:p w14:paraId="61AD9E54" w14:textId="77777777" w:rsidR="008A6036" w:rsidRDefault="008A6036" w:rsidP="008A6036">
      <w:pPr>
        <w:pStyle w:val="Default"/>
        <w:rPr>
          <w:sz w:val="21"/>
          <w:szCs w:val="21"/>
        </w:rPr>
      </w:pPr>
    </w:p>
    <w:p w14:paraId="5C9FDBF9" w14:textId="77777777" w:rsidR="008A6036" w:rsidRDefault="008A6036" w:rsidP="008A6036">
      <w:pPr>
        <w:pStyle w:val="Default"/>
        <w:rPr>
          <w:sz w:val="21"/>
          <w:szCs w:val="21"/>
        </w:rPr>
      </w:pPr>
      <w:r>
        <w:rPr>
          <w:rFonts w:hint="eastAsia"/>
          <w:sz w:val="21"/>
          <w:szCs w:val="21"/>
        </w:rPr>
        <w:t>（構成員の除名）</w:t>
      </w:r>
    </w:p>
    <w:p w14:paraId="7BC6C907" w14:textId="77777777" w:rsidR="008A6036" w:rsidRDefault="008A6036" w:rsidP="008A6036">
      <w:pPr>
        <w:pStyle w:val="Default"/>
        <w:ind w:left="210" w:hanging="210"/>
        <w:rPr>
          <w:sz w:val="21"/>
          <w:szCs w:val="21"/>
        </w:rPr>
      </w:pPr>
      <w:r>
        <w:rPr>
          <w:rFonts w:hint="eastAsia"/>
          <w:sz w:val="21"/>
          <w:szCs w:val="21"/>
        </w:rPr>
        <w:t>第１１条　共同体は、構成員のうちいずれかにおいて、当該業務履行中に重要な義務の不履行その他の除名し得る正当な事由が生じた場合には、他の構成員全員の承認により当該構成員を除名することができるものとする。</w:t>
      </w:r>
    </w:p>
    <w:p w14:paraId="141B0F20" w14:textId="77777777" w:rsidR="008A6036" w:rsidRDefault="008A6036" w:rsidP="008A6036">
      <w:pPr>
        <w:pStyle w:val="Default"/>
        <w:rPr>
          <w:sz w:val="21"/>
          <w:szCs w:val="21"/>
        </w:rPr>
      </w:pPr>
      <w:r>
        <w:rPr>
          <w:rFonts w:hint="eastAsia"/>
          <w:sz w:val="21"/>
          <w:szCs w:val="21"/>
        </w:rPr>
        <w:t>２　前項の場合において、除名した構成員に対してその旨を通知しなければならない。</w:t>
      </w:r>
    </w:p>
    <w:p w14:paraId="6D200295" w14:textId="77777777" w:rsidR="008A6036" w:rsidRDefault="008A6036" w:rsidP="008A6036">
      <w:pPr>
        <w:pStyle w:val="Default"/>
        <w:ind w:left="210" w:hanging="210"/>
        <w:rPr>
          <w:sz w:val="21"/>
          <w:szCs w:val="21"/>
        </w:rPr>
      </w:pPr>
      <w:r>
        <w:rPr>
          <w:rFonts w:hint="eastAsia"/>
          <w:sz w:val="21"/>
          <w:szCs w:val="21"/>
        </w:rPr>
        <w:t>３　第１項の規定により構成員が除名された場合においては、前条第２項を準用するものとする。</w:t>
      </w:r>
    </w:p>
    <w:p w14:paraId="001004AB" w14:textId="77777777" w:rsidR="008A6036" w:rsidRDefault="008A6036" w:rsidP="008A6036">
      <w:pPr>
        <w:pStyle w:val="Default"/>
        <w:rPr>
          <w:sz w:val="21"/>
          <w:szCs w:val="21"/>
        </w:rPr>
      </w:pPr>
      <w:r>
        <w:rPr>
          <w:rFonts w:hint="eastAsia"/>
          <w:sz w:val="21"/>
          <w:szCs w:val="21"/>
        </w:rPr>
        <w:t>（構成員の破産又は解散に対する処置）</w:t>
      </w:r>
    </w:p>
    <w:p w14:paraId="018FD563" w14:textId="77777777" w:rsidR="008A6036" w:rsidRDefault="008A6036" w:rsidP="008A6036">
      <w:pPr>
        <w:pStyle w:val="Default"/>
        <w:ind w:left="210" w:hanging="210"/>
        <w:rPr>
          <w:sz w:val="21"/>
          <w:szCs w:val="21"/>
        </w:rPr>
      </w:pPr>
      <w:r>
        <w:rPr>
          <w:rFonts w:hint="eastAsia"/>
          <w:sz w:val="21"/>
          <w:szCs w:val="21"/>
        </w:rPr>
        <w:t>第１２条　構成員のうちいずれかが業務途中において破産又は解散した場合においては、第１０条第２項の規定を準用する。</w:t>
      </w:r>
    </w:p>
    <w:p w14:paraId="05F9F277" w14:textId="77777777" w:rsidR="00616BA7" w:rsidRDefault="00616BA7" w:rsidP="008A6036">
      <w:pPr>
        <w:pStyle w:val="Default"/>
        <w:ind w:left="210" w:hanging="210"/>
        <w:rPr>
          <w:sz w:val="21"/>
          <w:szCs w:val="21"/>
        </w:rPr>
      </w:pPr>
    </w:p>
    <w:p w14:paraId="60D7628A" w14:textId="77777777" w:rsidR="00616BA7" w:rsidRPr="00616BA7" w:rsidRDefault="00616BA7" w:rsidP="00616BA7">
      <w:pPr>
        <w:pStyle w:val="Default"/>
        <w:ind w:left="210" w:hanging="210"/>
        <w:rPr>
          <w:sz w:val="21"/>
          <w:szCs w:val="21"/>
        </w:rPr>
      </w:pPr>
      <w:r>
        <w:rPr>
          <w:rFonts w:hint="eastAsia"/>
          <w:sz w:val="21"/>
          <w:szCs w:val="21"/>
        </w:rPr>
        <w:t>（</w:t>
      </w:r>
      <w:r w:rsidRPr="00616BA7">
        <w:rPr>
          <w:rFonts w:hint="eastAsia"/>
          <w:sz w:val="21"/>
          <w:szCs w:val="21"/>
        </w:rPr>
        <w:t>代表者の変更）</w:t>
      </w:r>
    </w:p>
    <w:p w14:paraId="41EC23D5" w14:textId="77777777" w:rsidR="00616BA7" w:rsidRDefault="00616BA7" w:rsidP="00616BA7">
      <w:pPr>
        <w:pStyle w:val="Default"/>
        <w:ind w:left="210" w:hanging="210"/>
        <w:rPr>
          <w:sz w:val="21"/>
          <w:szCs w:val="21"/>
        </w:rPr>
      </w:pPr>
      <w:r w:rsidRPr="00616BA7">
        <w:rPr>
          <w:rFonts w:hint="eastAsia"/>
          <w:sz w:val="21"/>
          <w:szCs w:val="21"/>
        </w:rPr>
        <w:t>第１３条</w:t>
      </w:r>
      <w:r>
        <w:rPr>
          <w:rFonts w:hint="eastAsia"/>
          <w:sz w:val="21"/>
          <w:szCs w:val="21"/>
        </w:rPr>
        <w:t xml:space="preserve">　</w:t>
      </w:r>
      <w:r w:rsidRPr="00616BA7">
        <w:rPr>
          <w:rFonts w:hint="eastAsia"/>
          <w:sz w:val="21"/>
          <w:szCs w:val="21"/>
        </w:rPr>
        <w:t>代表者が脱退若しくは除名された場合又は代表者としての責務が果たせなくなった場合においては、従前の代表者に代えて、他の構成員全員の承認により残存構成員のうちいずれかを代表者とすることができるものとする。</w:t>
      </w:r>
    </w:p>
    <w:p w14:paraId="1B2771F5" w14:textId="77777777" w:rsidR="00616BA7" w:rsidRDefault="00616BA7" w:rsidP="00616BA7">
      <w:pPr>
        <w:pStyle w:val="Default"/>
        <w:ind w:left="210" w:hanging="210"/>
        <w:rPr>
          <w:sz w:val="21"/>
          <w:szCs w:val="21"/>
        </w:rPr>
      </w:pPr>
    </w:p>
    <w:p w14:paraId="534B73BB" w14:textId="77777777" w:rsidR="00616BA7" w:rsidRPr="00616BA7" w:rsidRDefault="00616BA7" w:rsidP="00616BA7">
      <w:pPr>
        <w:pStyle w:val="Default"/>
        <w:ind w:left="210" w:hanging="210"/>
        <w:rPr>
          <w:sz w:val="21"/>
          <w:szCs w:val="21"/>
        </w:rPr>
      </w:pPr>
      <w:r w:rsidRPr="00616BA7">
        <w:rPr>
          <w:rFonts w:hint="eastAsia"/>
          <w:sz w:val="21"/>
          <w:szCs w:val="21"/>
        </w:rPr>
        <w:t>（知的財産権）</w:t>
      </w:r>
    </w:p>
    <w:p w14:paraId="10A3C1D3" w14:textId="3254AF29" w:rsidR="00616BA7" w:rsidRDefault="00616BA7" w:rsidP="00616BA7">
      <w:pPr>
        <w:pStyle w:val="Default"/>
        <w:ind w:left="210" w:hanging="210"/>
        <w:rPr>
          <w:sz w:val="21"/>
          <w:szCs w:val="21"/>
        </w:rPr>
      </w:pPr>
      <w:r w:rsidRPr="00616BA7">
        <w:rPr>
          <w:rFonts w:hint="eastAsia"/>
          <w:sz w:val="21"/>
          <w:szCs w:val="21"/>
        </w:rPr>
        <w:t>第１４条</w:t>
      </w:r>
      <w:r w:rsidR="00C67366">
        <w:rPr>
          <w:rFonts w:hint="eastAsia"/>
          <w:sz w:val="21"/>
          <w:szCs w:val="21"/>
        </w:rPr>
        <w:t xml:space="preserve">　</w:t>
      </w:r>
      <w:r w:rsidRPr="00616BA7">
        <w:rPr>
          <w:rFonts w:hint="eastAsia"/>
          <w:sz w:val="21"/>
          <w:szCs w:val="21"/>
        </w:rPr>
        <w:t>構成員は、構成員間において知的財産権について定めが必要な場合は、協議の上、別途、定めるものとする。</w:t>
      </w:r>
    </w:p>
    <w:p w14:paraId="754F7CE9" w14:textId="77777777" w:rsidR="00616BA7" w:rsidRPr="00616BA7" w:rsidRDefault="00616BA7" w:rsidP="00616BA7">
      <w:pPr>
        <w:pStyle w:val="Default"/>
        <w:ind w:left="210" w:hanging="210"/>
        <w:rPr>
          <w:sz w:val="21"/>
          <w:szCs w:val="21"/>
        </w:rPr>
      </w:pPr>
    </w:p>
    <w:p w14:paraId="0577FEDE" w14:textId="77777777" w:rsidR="00616BA7" w:rsidRPr="00616BA7" w:rsidRDefault="00616BA7" w:rsidP="00616BA7">
      <w:pPr>
        <w:pStyle w:val="Default"/>
        <w:ind w:left="210" w:hanging="210"/>
        <w:rPr>
          <w:sz w:val="21"/>
          <w:szCs w:val="21"/>
        </w:rPr>
      </w:pPr>
      <w:r w:rsidRPr="00616BA7">
        <w:rPr>
          <w:rFonts w:hint="eastAsia"/>
          <w:sz w:val="21"/>
          <w:szCs w:val="21"/>
        </w:rPr>
        <w:t>（解散後の瑕疵に対する構成員の責任）</w:t>
      </w:r>
    </w:p>
    <w:p w14:paraId="677946D0" w14:textId="7D76417F" w:rsidR="00616BA7" w:rsidRDefault="00616BA7" w:rsidP="00616BA7">
      <w:pPr>
        <w:pStyle w:val="Default"/>
        <w:ind w:left="210" w:hanging="210"/>
        <w:rPr>
          <w:sz w:val="21"/>
          <w:szCs w:val="21"/>
        </w:rPr>
      </w:pPr>
      <w:r w:rsidRPr="00616BA7">
        <w:rPr>
          <w:rFonts w:hint="eastAsia"/>
          <w:sz w:val="21"/>
          <w:szCs w:val="21"/>
        </w:rPr>
        <w:t>第１５条</w:t>
      </w:r>
      <w:r w:rsidR="00C67366">
        <w:rPr>
          <w:rFonts w:hint="eastAsia"/>
          <w:sz w:val="21"/>
          <w:szCs w:val="21"/>
        </w:rPr>
        <w:t xml:space="preserve">　</w:t>
      </w:r>
      <w:r w:rsidRPr="00616BA7">
        <w:rPr>
          <w:rFonts w:hint="eastAsia"/>
          <w:sz w:val="21"/>
          <w:szCs w:val="21"/>
        </w:rPr>
        <w:t>共同体が解散した後においても、当該業務につき</w:t>
      </w:r>
      <w:r w:rsidR="00C67366">
        <w:rPr>
          <w:rFonts w:hint="eastAsia"/>
          <w:sz w:val="21"/>
          <w:szCs w:val="21"/>
        </w:rPr>
        <w:t>契約の内容に適合しないもの</w:t>
      </w:r>
      <w:r w:rsidRPr="00616BA7">
        <w:rPr>
          <w:rFonts w:hint="eastAsia"/>
          <w:sz w:val="21"/>
          <w:szCs w:val="21"/>
        </w:rPr>
        <w:t>があったときは、各構成員は自身に関する当該業務についてその責に任ずるものとする。</w:t>
      </w:r>
    </w:p>
    <w:p w14:paraId="329E944C" w14:textId="77777777" w:rsidR="00616BA7" w:rsidRPr="00616BA7" w:rsidRDefault="00616BA7" w:rsidP="00616BA7">
      <w:pPr>
        <w:pStyle w:val="Default"/>
        <w:ind w:left="210" w:hanging="210"/>
        <w:rPr>
          <w:sz w:val="21"/>
          <w:szCs w:val="21"/>
        </w:rPr>
      </w:pPr>
    </w:p>
    <w:p w14:paraId="08ABEF52" w14:textId="77777777" w:rsidR="00616BA7" w:rsidRPr="00616BA7" w:rsidRDefault="00616BA7" w:rsidP="00616BA7">
      <w:pPr>
        <w:pStyle w:val="Default"/>
        <w:ind w:left="210" w:hanging="210"/>
        <w:rPr>
          <w:sz w:val="21"/>
          <w:szCs w:val="21"/>
        </w:rPr>
      </w:pPr>
      <w:r w:rsidRPr="00616BA7">
        <w:rPr>
          <w:rFonts w:hint="eastAsia"/>
          <w:sz w:val="21"/>
          <w:szCs w:val="21"/>
        </w:rPr>
        <w:t>（有効期間）</w:t>
      </w:r>
    </w:p>
    <w:p w14:paraId="4708C9BF" w14:textId="16033332" w:rsidR="00616BA7" w:rsidRPr="00616BA7" w:rsidRDefault="00C3672F" w:rsidP="00616BA7">
      <w:pPr>
        <w:pStyle w:val="Default"/>
        <w:ind w:left="210" w:hanging="210"/>
        <w:rPr>
          <w:sz w:val="21"/>
          <w:szCs w:val="21"/>
        </w:rPr>
      </w:pPr>
      <w:r>
        <w:rPr>
          <w:rFonts w:hint="eastAsia"/>
          <w:sz w:val="21"/>
          <w:szCs w:val="21"/>
        </w:rPr>
        <w:t>第１６条</w:t>
      </w:r>
      <w:r w:rsidR="00C67366">
        <w:rPr>
          <w:rFonts w:hint="eastAsia"/>
          <w:sz w:val="21"/>
          <w:szCs w:val="21"/>
        </w:rPr>
        <w:t xml:space="preserve">　</w:t>
      </w:r>
      <w:r>
        <w:rPr>
          <w:rFonts w:hint="eastAsia"/>
          <w:sz w:val="21"/>
          <w:szCs w:val="21"/>
        </w:rPr>
        <w:t>本協定の有効期間は</w:t>
      </w:r>
      <w:r w:rsidRPr="00C42078">
        <w:rPr>
          <w:rFonts w:hint="eastAsia"/>
          <w:sz w:val="21"/>
          <w:szCs w:val="21"/>
        </w:rPr>
        <w:t>、令和</w:t>
      </w:r>
      <w:r w:rsidR="00C42078" w:rsidRPr="00C42078">
        <w:rPr>
          <w:rFonts w:hint="eastAsia"/>
          <w:sz w:val="21"/>
          <w:szCs w:val="21"/>
        </w:rPr>
        <w:t>●</w:t>
      </w:r>
      <w:r w:rsidRPr="00C42078">
        <w:rPr>
          <w:rFonts w:hint="eastAsia"/>
          <w:sz w:val="21"/>
          <w:szCs w:val="21"/>
        </w:rPr>
        <w:t>年</w:t>
      </w:r>
      <w:r w:rsidR="00C42078" w:rsidRPr="00C42078">
        <w:rPr>
          <w:rFonts w:hint="eastAsia"/>
          <w:sz w:val="21"/>
          <w:szCs w:val="21"/>
        </w:rPr>
        <w:t>●</w:t>
      </w:r>
      <w:r w:rsidRPr="00C42078">
        <w:rPr>
          <w:rFonts w:hint="eastAsia"/>
          <w:sz w:val="21"/>
          <w:szCs w:val="21"/>
        </w:rPr>
        <w:t>月</w:t>
      </w:r>
      <w:r w:rsidR="00C42078" w:rsidRPr="00C42078">
        <w:rPr>
          <w:rFonts w:hint="eastAsia"/>
          <w:sz w:val="21"/>
          <w:szCs w:val="21"/>
        </w:rPr>
        <w:t>●</w:t>
      </w:r>
      <w:r w:rsidRPr="00C42078">
        <w:rPr>
          <w:rFonts w:hint="eastAsia"/>
          <w:sz w:val="21"/>
          <w:szCs w:val="21"/>
        </w:rPr>
        <w:t>日から令和</w:t>
      </w:r>
      <w:r w:rsidR="00C42078" w:rsidRPr="00C42078">
        <w:rPr>
          <w:rFonts w:hint="eastAsia"/>
          <w:sz w:val="21"/>
          <w:szCs w:val="21"/>
        </w:rPr>
        <w:t>●</w:t>
      </w:r>
      <w:r w:rsidR="00616BA7" w:rsidRPr="00C42078">
        <w:rPr>
          <w:rFonts w:hint="eastAsia"/>
          <w:sz w:val="21"/>
          <w:szCs w:val="21"/>
        </w:rPr>
        <w:t>年</w:t>
      </w:r>
      <w:r w:rsidR="00C42078" w:rsidRPr="00C42078">
        <w:rPr>
          <w:rFonts w:hint="eastAsia"/>
          <w:sz w:val="21"/>
          <w:szCs w:val="21"/>
        </w:rPr>
        <w:t>●</w:t>
      </w:r>
      <w:r w:rsidR="00616BA7" w:rsidRPr="00C42078">
        <w:rPr>
          <w:rFonts w:hint="eastAsia"/>
          <w:sz w:val="21"/>
          <w:szCs w:val="21"/>
        </w:rPr>
        <w:t>月</w:t>
      </w:r>
      <w:r w:rsidR="00C42078" w:rsidRPr="00C42078">
        <w:rPr>
          <w:rFonts w:hint="eastAsia"/>
          <w:sz w:val="21"/>
          <w:szCs w:val="21"/>
        </w:rPr>
        <w:t>●</w:t>
      </w:r>
      <w:r w:rsidR="00616BA7" w:rsidRPr="00C42078">
        <w:rPr>
          <w:rFonts w:hint="eastAsia"/>
          <w:sz w:val="21"/>
          <w:szCs w:val="21"/>
        </w:rPr>
        <w:t>日までとし</w:t>
      </w:r>
      <w:r w:rsidR="00616BA7" w:rsidRPr="00616BA7">
        <w:rPr>
          <w:rFonts w:hint="eastAsia"/>
          <w:sz w:val="21"/>
          <w:szCs w:val="21"/>
        </w:rPr>
        <w:t>、当該期間満了により、共同体は解散とする。</w:t>
      </w:r>
    </w:p>
    <w:p w14:paraId="37307DA1" w14:textId="40013D80" w:rsidR="00616BA7" w:rsidRDefault="00616BA7" w:rsidP="00616BA7">
      <w:pPr>
        <w:pStyle w:val="Default"/>
        <w:ind w:left="210" w:hanging="210"/>
        <w:rPr>
          <w:sz w:val="21"/>
          <w:szCs w:val="21"/>
        </w:rPr>
      </w:pPr>
      <w:r w:rsidRPr="00616BA7">
        <w:rPr>
          <w:rFonts w:hint="eastAsia"/>
          <w:sz w:val="21"/>
          <w:szCs w:val="21"/>
        </w:rPr>
        <w:t>２</w:t>
      </w:r>
      <w:r w:rsidR="00C67366">
        <w:rPr>
          <w:rFonts w:hint="eastAsia"/>
          <w:sz w:val="21"/>
          <w:szCs w:val="21"/>
        </w:rPr>
        <w:t xml:space="preserve">　</w:t>
      </w:r>
      <w:r w:rsidRPr="00616BA7">
        <w:rPr>
          <w:rFonts w:hint="eastAsia"/>
          <w:sz w:val="21"/>
          <w:szCs w:val="21"/>
        </w:rPr>
        <w:t>有効期間終了後も、第５条（代表者の権限）、第８条（構成員の相互間の責任の分</w:t>
      </w:r>
      <w:r w:rsidRPr="00616BA7">
        <w:rPr>
          <w:rFonts w:hint="eastAsia"/>
          <w:sz w:val="21"/>
          <w:szCs w:val="21"/>
        </w:rPr>
        <w:lastRenderedPageBreak/>
        <w:t>担）、第９条（権利義務の譲渡の制限）、第１５条（解散後の瑕疵に対する構成員の責任）及び本条においては、その効力は残存するものとする。</w:t>
      </w:r>
    </w:p>
    <w:p w14:paraId="5A5049C7" w14:textId="77777777" w:rsidR="00616BA7" w:rsidRPr="00616BA7" w:rsidRDefault="00616BA7" w:rsidP="00616BA7">
      <w:pPr>
        <w:pStyle w:val="Default"/>
        <w:ind w:left="210" w:hanging="210"/>
        <w:rPr>
          <w:sz w:val="21"/>
          <w:szCs w:val="21"/>
        </w:rPr>
      </w:pPr>
    </w:p>
    <w:p w14:paraId="552B2B49" w14:textId="77777777" w:rsidR="00616BA7" w:rsidRPr="00616BA7" w:rsidRDefault="00616BA7" w:rsidP="00616BA7">
      <w:pPr>
        <w:pStyle w:val="Default"/>
        <w:ind w:left="210" w:hanging="210"/>
        <w:rPr>
          <w:sz w:val="21"/>
          <w:szCs w:val="21"/>
        </w:rPr>
      </w:pPr>
      <w:r w:rsidRPr="00616BA7">
        <w:rPr>
          <w:rFonts w:hint="eastAsia"/>
          <w:sz w:val="21"/>
          <w:szCs w:val="21"/>
        </w:rPr>
        <w:t>（協定書に定めない事項）</w:t>
      </w:r>
    </w:p>
    <w:p w14:paraId="7428811C" w14:textId="0AA11DC9" w:rsidR="00616BA7" w:rsidRDefault="00616BA7" w:rsidP="00616BA7">
      <w:pPr>
        <w:pStyle w:val="Default"/>
        <w:ind w:left="210" w:hanging="210"/>
        <w:rPr>
          <w:sz w:val="21"/>
          <w:szCs w:val="21"/>
        </w:rPr>
      </w:pPr>
      <w:r w:rsidRPr="00616BA7">
        <w:rPr>
          <w:rFonts w:hint="eastAsia"/>
          <w:sz w:val="21"/>
          <w:szCs w:val="21"/>
        </w:rPr>
        <w:t>第１７条</w:t>
      </w:r>
      <w:r w:rsidR="00C67366">
        <w:rPr>
          <w:rFonts w:hint="eastAsia"/>
          <w:sz w:val="21"/>
          <w:szCs w:val="21"/>
        </w:rPr>
        <w:t xml:space="preserve">　</w:t>
      </w:r>
      <w:r w:rsidRPr="00616BA7">
        <w:rPr>
          <w:rFonts w:hint="eastAsia"/>
          <w:sz w:val="21"/>
          <w:szCs w:val="21"/>
        </w:rPr>
        <w:t>この協定書に定めのない事項については、運営協議会において定めるものとする。</w:t>
      </w:r>
    </w:p>
    <w:p w14:paraId="50EDF719" w14:textId="77777777" w:rsidR="00BB54E6" w:rsidRPr="00616BA7" w:rsidRDefault="00BB54E6" w:rsidP="00616BA7">
      <w:pPr>
        <w:pStyle w:val="Default"/>
        <w:ind w:left="210" w:hanging="210"/>
        <w:rPr>
          <w:sz w:val="21"/>
          <w:szCs w:val="21"/>
        </w:rPr>
      </w:pPr>
    </w:p>
    <w:p w14:paraId="542D5186" w14:textId="3CBBA6FD" w:rsidR="00616BA7" w:rsidRPr="00616BA7" w:rsidRDefault="00616BA7" w:rsidP="00616BA7">
      <w:pPr>
        <w:pStyle w:val="Default"/>
        <w:ind w:firstLine="210"/>
        <w:rPr>
          <w:sz w:val="21"/>
          <w:szCs w:val="21"/>
        </w:rPr>
      </w:pPr>
      <w:r w:rsidRPr="00616BA7">
        <w:rPr>
          <w:rFonts w:hint="eastAsia"/>
          <w:sz w:val="21"/>
          <w:szCs w:val="21"/>
        </w:rPr>
        <w:t>上記のと</w:t>
      </w:r>
      <w:r>
        <w:rPr>
          <w:rFonts w:hint="eastAsia"/>
          <w:sz w:val="21"/>
          <w:szCs w:val="21"/>
        </w:rPr>
        <w:t>おり●●●共同体協定を締結したので、その証拠としてこの協定書５</w:t>
      </w:r>
      <w:r w:rsidRPr="00616BA7">
        <w:rPr>
          <w:rFonts w:hint="eastAsia"/>
          <w:sz w:val="21"/>
          <w:szCs w:val="21"/>
        </w:rPr>
        <w:t>通を作成し、各通に構成員が記名押印して各自所持するとともに、１通を古賀市に提出するものとする。</w:t>
      </w:r>
    </w:p>
    <w:p w14:paraId="699D5A8B" w14:textId="77777777" w:rsidR="00616BA7" w:rsidRPr="00BB54E6" w:rsidRDefault="00616BA7" w:rsidP="00616BA7">
      <w:pPr>
        <w:pStyle w:val="Default"/>
        <w:ind w:left="210" w:hanging="210"/>
        <w:rPr>
          <w:sz w:val="21"/>
          <w:szCs w:val="21"/>
        </w:rPr>
      </w:pPr>
    </w:p>
    <w:p w14:paraId="54A770AB" w14:textId="77777777" w:rsidR="00616BA7" w:rsidRPr="00616BA7" w:rsidRDefault="00616BA7" w:rsidP="00616BA7">
      <w:pPr>
        <w:pStyle w:val="Default"/>
        <w:ind w:left="210" w:hanging="210"/>
        <w:rPr>
          <w:sz w:val="21"/>
          <w:szCs w:val="21"/>
        </w:rPr>
      </w:pPr>
      <w:r w:rsidRPr="00616BA7">
        <w:rPr>
          <w:rFonts w:hint="eastAsia"/>
          <w:sz w:val="21"/>
          <w:szCs w:val="21"/>
        </w:rPr>
        <w:t>令和　　年　　月　　日</w:t>
      </w:r>
    </w:p>
    <w:p w14:paraId="369A38B9" w14:textId="06020983" w:rsidR="00616BA7" w:rsidRDefault="00616BA7" w:rsidP="00616BA7">
      <w:pPr>
        <w:pStyle w:val="Default"/>
        <w:ind w:left="210" w:hanging="210"/>
        <w:rPr>
          <w:sz w:val="21"/>
          <w:szCs w:val="21"/>
        </w:rPr>
      </w:pPr>
    </w:p>
    <w:p w14:paraId="173392A7" w14:textId="76F95756" w:rsidR="00C67366" w:rsidRPr="00616BA7" w:rsidRDefault="00C67366" w:rsidP="00616BA7">
      <w:pPr>
        <w:pStyle w:val="Default"/>
        <w:ind w:left="210" w:hanging="210"/>
        <w:rPr>
          <w:sz w:val="21"/>
          <w:szCs w:val="21"/>
        </w:rPr>
      </w:pPr>
      <w:r>
        <w:rPr>
          <w:rFonts w:hint="eastAsia"/>
          <w:sz w:val="21"/>
          <w:szCs w:val="21"/>
        </w:rPr>
        <w:t xml:space="preserve">　代表者</w:t>
      </w:r>
    </w:p>
    <w:p w14:paraId="557EDA90" w14:textId="77777777" w:rsidR="00616BA7" w:rsidRPr="00616BA7" w:rsidRDefault="00616BA7" w:rsidP="00616BA7">
      <w:pPr>
        <w:pStyle w:val="Default"/>
        <w:ind w:left="210" w:firstLine="210"/>
        <w:rPr>
          <w:sz w:val="21"/>
          <w:szCs w:val="21"/>
        </w:rPr>
      </w:pPr>
      <w:r w:rsidRPr="00616BA7">
        <w:rPr>
          <w:rFonts w:hint="eastAsia"/>
          <w:sz w:val="21"/>
          <w:szCs w:val="21"/>
        </w:rPr>
        <w:t>所在地</w:t>
      </w:r>
    </w:p>
    <w:p w14:paraId="7E93997B" w14:textId="77777777" w:rsidR="00616BA7" w:rsidRPr="00616BA7" w:rsidRDefault="00616BA7" w:rsidP="00616BA7">
      <w:pPr>
        <w:pStyle w:val="Default"/>
        <w:ind w:left="210" w:firstLine="210"/>
        <w:rPr>
          <w:sz w:val="21"/>
          <w:szCs w:val="21"/>
        </w:rPr>
      </w:pPr>
      <w:r w:rsidRPr="00616BA7">
        <w:rPr>
          <w:rFonts w:hint="eastAsia"/>
          <w:sz w:val="21"/>
          <w:szCs w:val="21"/>
        </w:rPr>
        <w:t>事業者名</w:t>
      </w:r>
    </w:p>
    <w:p w14:paraId="7F73F559" w14:textId="77777777" w:rsidR="00616BA7" w:rsidRPr="00616BA7" w:rsidRDefault="00616BA7" w:rsidP="00616BA7">
      <w:pPr>
        <w:pStyle w:val="Default"/>
        <w:ind w:left="210" w:firstLine="210"/>
        <w:rPr>
          <w:sz w:val="21"/>
          <w:szCs w:val="21"/>
        </w:rPr>
      </w:pPr>
      <w:r w:rsidRPr="00616BA7">
        <w:rPr>
          <w:rFonts w:hint="eastAsia"/>
          <w:sz w:val="21"/>
          <w:szCs w:val="21"/>
        </w:rPr>
        <w:t>代表者名</w:t>
      </w:r>
    </w:p>
    <w:p w14:paraId="1E98464E" w14:textId="56987587" w:rsidR="00616BA7" w:rsidRDefault="00616BA7" w:rsidP="00616BA7">
      <w:pPr>
        <w:pStyle w:val="Default"/>
        <w:ind w:left="210" w:hanging="210"/>
        <w:rPr>
          <w:sz w:val="21"/>
          <w:szCs w:val="21"/>
        </w:rPr>
      </w:pPr>
    </w:p>
    <w:p w14:paraId="31E19C7A" w14:textId="2E323FB9" w:rsidR="00C67366" w:rsidRPr="00616BA7" w:rsidRDefault="00C67366" w:rsidP="00616BA7">
      <w:pPr>
        <w:pStyle w:val="Default"/>
        <w:ind w:left="210" w:hanging="210"/>
        <w:rPr>
          <w:sz w:val="21"/>
          <w:szCs w:val="21"/>
        </w:rPr>
      </w:pPr>
      <w:r>
        <w:rPr>
          <w:rFonts w:hint="eastAsia"/>
          <w:sz w:val="21"/>
          <w:szCs w:val="21"/>
        </w:rPr>
        <w:t xml:space="preserve">　構成員</w:t>
      </w:r>
    </w:p>
    <w:p w14:paraId="52CDD243" w14:textId="77777777" w:rsidR="00616BA7" w:rsidRPr="00616BA7" w:rsidRDefault="00616BA7" w:rsidP="00616BA7">
      <w:pPr>
        <w:pStyle w:val="Default"/>
        <w:ind w:left="210" w:firstLine="210"/>
        <w:rPr>
          <w:sz w:val="21"/>
          <w:szCs w:val="21"/>
        </w:rPr>
      </w:pPr>
      <w:r w:rsidRPr="00616BA7">
        <w:rPr>
          <w:rFonts w:hint="eastAsia"/>
          <w:sz w:val="21"/>
          <w:szCs w:val="21"/>
        </w:rPr>
        <w:t>所在地</w:t>
      </w:r>
    </w:p>
    <w:p w14:paraId="3D082975" w14:textId="77777777" w:rsidR="00616BA7" w:rsidRPr="00616BA7" w:rsidRDefault="00616BA7" w:rsidP="00616BA7">
      <w:pPr>
        <w:pStyle w:val="Default"/>
        <w:ind w:left="210" w:firstLine="210"/>
        <w:rPr>
          <w:sz w:val="21"/>
          <w:szCs w:val="21"/>
        </w:rPr>
      </w:pPr>
      <w:r w:rsidRPr="00616BA7">
        <w:rPr>
          <w:rFonts w:hint="eastAsia"/>
          <w:sz w:val="21"/>
          <w:szCs w:val="21"/>
        </w:rPr>
        <w:t>事業者名</w:t>
      </w:r>
    </w:p>
    <w:p w14:paraId="7D2B5487" w14:textId="77777777" w:rsidR="00616BA7" w:rsidRPr="00616BA7" w:rsidRDefault="00616BA7" w:rsidP="00616BA7">
      <w:pPr>
        <w:pStyle w:val="Default"/>
        <w:ind w:left="210" w:firstLine="210"/>
        <w:rPr>
          <w:sz w:val="21"/>
          <w:szCs w:val="21"/>
        </w:rPr>
      </w:pPr>
      <w:r w:rsidRPr="00616BA7">
        <w:rPr>
          <w:rFonts w:hint="eastAsia"/>
          <w:sz w:val="21"/>
          <w:szCs w:val="21"/>
        </w:rPr>
        <w:t>代表者名</w:t>
      </w:r>
    </w:p>
    <w:p w14:paraId="0256B5E2" w14:textId="58C35FF1" w:rsidR="00616BA7" w:rsidRDefault="00616BA7" w:rsidP="00616BA7">
      <w:pPr>
        <w:pStyle w:val="Default"/>
        <w:ind w:left="210" w:hanging="210"/>
        <w:rPr>
          <w:sz w:val="21"/>
          <w:szCs w:val="21"/>
        </w:rPr>
      </w:pPr>
    </w:p>
    <w:p w14:paraId="5A44822E" w14:textId="11DEF865" w:rsidR="00C67366" w:rsidRPr="00616BA7" w:rsidRDefault="00C67366" w:rsidP="00616BA7">
      <w:pPr>
        <w:pStyle w:val="Default"/>
        <w:ind w:left="210" w:hanging="210"/>
        <w:rPr>
          <w:sz w:val="21"/>
          <w:szCs w:val="21"/>
        </w:rPr>
      </w:pPr>
      <w:r>
        <w:rPr>
          <w:rFonts w:hint="eastAsia"/>
          <w:sz w:val="21"/>
          <w:szCs w:val="21"/>
        </w:rPr>
        <w:t xml:space="preserve">　構成員</w:t>
      </w:r>
    </w:p>
    <w:p w14:paraId="538C55E0" w14:textId="77777777" w:rsidR="00616BA7" w:rsidRPr="00616BA7" w:rsidRDefault="00616BA7" w:rsidP="00616BA7">
      <w:pPr>
        <w:pStyle w:val="Default"/>
        <w:ind w:left="210" w:firstLine="210"/>
        <w:rPr>
          <w:sz w:val="21"/>
          <w:szCs w:val="21"/>
        </w:rPr>
      </w:pPr>
      <w:r w:rsidRPr="00616BA7">
        <w:rPr>
          <w:rFonts w:hint="eastAsia"/>
          <w:sz w:val="21"/>
          <w:szCs w:val="21"/>
        </w:rPr>
        <w:t>所在地</w:t>
      </w:r>
    </w:p>
    <w:p w14:paraId="49C743C0" w14:textId="77777777" w:rsidR="00616BA7" w:rsidRPr="00616BA7" w:rsidRDefault="00616BA7" w:rsidP="00616BA7">
      <w:pPr>
        <w:pStyle w:val="Default"/>
        <w:ind w:left="210" w:firstLine="210"/>
        <w:rPr>
          <w:sz w:val="21"/>
          <w:szCs w:val="21"/>
        </w:rPr>
      </w:pPr>
      <w:r w:rsidRPr="00616BA7">
        <w:rPr>
          <w:rFonts w:hint="eastAsia"/>
          <w:sz w:val="21"/>
          <w:szCs w:val="21"/>
        </w:rPr>
        <w:t>事業者名</w:t>
      </w:r>
    </w:p>
    <w:p w14:paraId="7C7EF144" w14:textId="77777777" w:rsidR="00616BA7" w:rsidRPr="00616BA7" w:rsidRDefault="00616BA7" w:rsidP="00616BA7">
      <w:pPr>
        <w:pStyle w:val="Default"/>
        <w:ind w:left="210" w:firstLine="210"/>
        <w:rPr>
          <w:sz w:val="21"/>
          <w:szCs w:val="21"/>
        </w:rPr>
      </w:pPr>
      <w:r w:rsidRPr="00616BA7">
        <w:rPr>
          <w:rFonts w:hint="eastAsia"/>
          <w:sz w:val="21"/>
          <w:szCs w:val="21"/>
        </w:rPr>
        <w:t>代表者名</w:t>
      </w:r>
    </w:p>
    <w:p w14:paraId="2CFAB9B6" w14:textId="448CA8BD" w:rsidR="00616BA7" w:rsidRDefault="00C67366" w:rsidP="00616BA7">
      <w:pPr>
        <w:pStyle w:val="Default"/>
        <w:ind w:left="210" w:hanging="210"/>
        <w:rPr>
          <w:sz w:val="21"/>
          <w:szCs w:val="21"/>
        </w:rPr>
      </w:pPr>
      <w:r>
        <w:rPr>
          <w:rFonts w:hint="eastAsia"/>
          <w:sz w:val="21"/>
          <w:szCs w:val="21"/>
        </w:rPr>
        <w:t xml:space="preserve">　</w:t>
      </w:r>
    </w:p>
    <w:p w14:paraId="63323DA3" w14:textId="33477D1D" w:rsidR="00C67366" w:rsidRPr="00616BA7" w:rsidRDefault="00C67366" w:rsidP="00616BA7">
      <w:pPr>
        <w:pStyle w:val="Default"/>
        <w:ind w:left="210" w:hanging="210"/>
        <w:rPr>
          <w:sz w:val="21"/>
          <w:szCs w:val="21"/>
        </w:rPr>
      </w:pPr>
      <w:r>
        <w:rPr>
          <w:rFonts w:hint="eastAsia"/>
          <w:sz w:val="21"/>
          <w:szCs w:val="21"/>
        </w:rPr>
        <w:t xml:space="preserve">　構成員</w:t>
      </w:r>
    </w:p>
    <w:p w14:paraId="29B34646" w14:textId="77777777" w:rsidR="00616BA7" w:rsidRPr="00616BA7" w:rsidRDefault="00616BA7" w:rsidP="00616BA7">
      <w:pPr>
        <w:pStyle w:val="Default"/>
        <w:ind w:left="210" w:firstLine="210"/>
        <w:rPr>
          <w:sz w:val="21"/>
          <w:szCs w:val="21"/>
        </w:rPr>
      </w:pPr>
      <w:r w:rsidRPr="00616BA7">
        <w:rPr>
          <w:rFonts w:hint="eastAsia"/>
          <w:sz w:val="21"/>
          <w:szCs w:val="21"/>
        </w:rPr>
        <w:t>所在地</w:t>
      </w:r>
    </w:p>
    <w:p w14:paraId="5D9BA606" w14:textId="77777777" w:rsidR="00616BA7" w:rsidRPr="00616BA7" w:rsidRDefault="00616BA7" w:rsidP="00616BA7">
      <w:pPr>
        <w:pStyle w:val="Default"/>
        <w:ind w:left="210" w:firstLine="210"/>
        <w:rPr>
          <w:sz w:val="21"/>
          <w:szCs w:val="21"/>
        </w:rPr>
      </w:pPr>
      <w:r w:rsidRPr="00616BA7">
        <w:rPr>
          <w:rFonts w:hint="eastAsia"/>
          <w:sz w:val="21"/>
          <w:szCs w:val="21"/>
        </w:rPr>
        <w:t>事業者名</w:t>
      </w:r>
    </w:p>
    <w:p w14:paraId="373D0FAB" w14:textId="77777777" w:rsidR="00616BA7" w:rsidRPr="00616BA7" w:rsidRDefault="00616BA7" w:rsidP="00616BA7">
      <w:pPr>
        <w:pStyle w:val="Default"/>
        <w:ind w:left="210" w:firstLine="210"/>
        <w:rPr>
          <w:sz w:val="21"/>
          <w:szCs w:val="21"/>
        </w:rPr>
      </w:pPr>
      <w:r w:rsidRPr="00616BA7">
        <w:rPr>
          <w:rFonts w:hint="eastAsia"/>
          <w:sz w:val="21"/>
          <w:szCs w:val="21"/>
        </w:rPr>
        <w:t>代表者名</w:t>
      </w:r>
    </w:p>
    <w:p w14:paraId="3C8EE4A5" w14:textId="77777777" w:rsidR="008A6036" w:rsidRPr="008A6036" w:rsidRDefault="008A6036" w:rsidP="008A6036"/>
    <w:sectPr w:rsidR="008A6036" w:rsidRPr="008A603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07655" w14:textId="77777777" w:rsidR="00522BC4" w:rsidRDefault="00522BC4" w:rsidP="00BB54E6">
      <w:r>
        <w:separator/>
      </w:r>
    </w:p>
  </w:endnote>
  <w:endnote w:type="continuationSeparator" w:id="0">
    <w:p w14:paraId="396B6872" w14:textId="77777777" w:rsidR="00522BC4" w:rsidRDefault="00522BC4" w:rsidP="00BB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E22DB" w14:textId="77777777" w:rsidR="00522BC4" w:rsidRDefault="00522BC4" w:rsidP="00BB54E6">
      <w:r>
        <w:separator/>
      </w:r>
    </w:p>
  </w:footnote>
  <w:footnote w:type="continuationSeparator" w:id="0">
    <w:p w14:paraId="513BCA81" w14:textId="77777777" w:rsidR="00522BC4" w:rsidRDefault="00522BC4" w:rsidP="00BB5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A5571F"/>
    <w:multiLevelType w:val="hybridMultilevel"/>
    <w:tmpl w:val="3180899E"/>
    <w:lvl w:ilvl="0" w:tplc="2D00B53A">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036"/>
    <w:rsid w:val="001969D9"/>
    <w:rsid w:val="001D00CF"/>
    <w:rsid w:val="001F6344"/>
    <w:rsid w:val="002B27EC"/>
    <w:rsid w:val="0044194C"/>
    <w:rsid w:val="00522BC4"/>
    <w:rsid w:val="00535CD1"/>
    <w:rsid w:val="00554CEE"/>
    <w:rsid w:val="00581E26"/>
    <w:rsid w:val="00616BA7"/>
    <w:rsid w:val="00830134"/>
    <w:rsid w:val="008A6036"/>
    <w:rsid w:val="00936870"/>
    <w:rsid w:val="009414E8"/>
    <w:rsid w:val="00951F53"/>
    <w:rsid w:val="00992AB9"/>
    <w:rsid w:val="00A77DCE"/>
    <w:rsid w:val="00A92E19"/>
    <w:rsid w:val="00BB54E6"/>
    <w:rsid w:val="00C3672F"/>
    <w:rsid w:val="00C42078"/>
    <w:rsid w:val="00C673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3042E3"/>
  <w15:chartTrackingRefBased/>
  <w15:docId w15:val="{4A45479A-19C5-4A56-9AF2-9B629C2BF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0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A6036"/>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BB54E6"/>
    <w:pPr>
      <w:tabs>
        <w:tab w:val="center" w:pos="4252"/>
        <w:tab w:val="right" w:pos="8504"/>
      </w:tabs>
      <w:snapToGrid w:val="0"/>
    </w:pPr>
  </w:style>
  <w:style w:type="character" w:customStyle="1" w:styleId="a4">
    <w:name w:val="ヘッダー (文字)"/>
    <w:basedOn w:val="a0"/>
    <w:link w:val="a3"/>
    <w:uiPriority w:val="99"/>
    <w:rsid w:val="00BB54E6"/>
  </w:style>
  <w:style w:type="paragraph" w:styleId="a5">
    <w:name w:val="footer"/>
    <w:basedOn w:val="a"/>
    <w:link w:val="a6"/>
    <w:uiPriority w:val="99"/>
    <w:unhideWhenUsed/>
    <w:rsid w:val="00BB54E6"/>
    <w:pPr>
      <w:tabs>
        <w:tab w:val="center" w:pos="4252"/>
        <w:tab w:val="right" w:pos="8504"/>
      </w:tabs>
      <w:snapToGrid w:val="0"/>
    </w:pPr>
  </w:style>
  <w:style w:type="character" w:customStyle="1" w:styleId="a6">
    <w:name w:val="フッター (文字)"/>
    <w:basedOn w:val="a0"/>
    <w:link w:val="a5"/>
    <w:uiPriority w:val="99"/>
    <w:rsid w:val="00BB54E6"/>
  </w:style>
  <w:style w:type="paragraph" w:styleId="a7">
    <w:name w:val="Balloon Text"/>
    <w:basedOn w:val="a"/>
    <w:link w:val="a8"/>
    <w:uiPriority w:val="99"/>
    <w:semiHidden/>
    <w:unhideWhenUsed/>
    <w:rsid w:val="001F634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F634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355</Words>
  <Characters>2025</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渡邊　明日香</cp:lastModifiedBy>
  <cp:revision>4</cp:revision>
  <cp:lastPrinted>2025-05-01T07:43:00Z</cp:lastPrinted>
  <dcterms:created xsi:type="dcterms:W3CDTF">2026-04-20T05:35:00Z</dcterms:created>
  <dcterms:modified xsi:type="dcterms:W3CDTF">2026-06-08T01:39:00Z</dcterms:modified>
</cp:coreProperties>
</file>