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49550" w14:textId="77777777" w:rsidR="00B512C5" w:rsidRPr="004E1235" w:rsidRDefault="003F1854" w:rsidP="003F1854">
      <w:pPr>
        <w:jc w:val="center"/>
        <w:rPr>
          <w:rFonts w:ascii="ＭＳ ゴシック" w:eastAsia="ＭＳ ゴシック" w:hAnsi="ＭＳ ゴシック"/>
          <w:sz w:val="32"/>
        </w:rPr>
      </w:pPr>
      <w:r w:rsidRPr="004E1235">
        <w:rPr>
          <w:rFonts w:ascii="ＭＳ ゴシック" w:eastAsia="ＭＳ ゴシック" w:hAnsi="ＭＳ ゴシック" w:hint="eastAsia"/>
          <w:sz w:val="32"/>
        </w:rPr>
        <w:t>地域づくりアドバイザーによる</w:t>
      </w:r>
    </w:p>
    <w:p w14:paraId="0570F9B4" w14:textId="77777777" w:rsidR="007C36CD" w:rsidRPr="004E1235" w:rsidRDefault="003F1854" w:rsidP="003F1854">
      <w:pPr>
        <w:jc w:val="center"/>
        <w:rPr>
          <w:rFonts w:ascii="ＭＳ ゴシック" w:eastAsia="ＭＳ ゴシック" w:hAnsi="ＭＳ ゴシック"/>
          <w:sz w:val="32"/>
        </w:rPr>
      </w:pPr>
      <w:r w:rsidRPr="004E1235">
        <w:rPr>
          <w:rFonts w:ascii="ＭＳ ゴシック" w:eastAsia="ＭＳ ゴシック" w:hAnsi="ＭＳ ゴシック" w:hint="eastAsia"/>
          <w:sz w:val="32"/>
        </w:rPr>
        <w:t>地域づくりサポート制度個別説明会</w:t>
      </w:r>
    </w:p>
    <w:p w14:paraId="5A28277C" w14:textId="77777777" w:rsidR="003F1854" w:rsidRPr="004E1235" w:rsidRDefault="009D1530" w:rsidP="003F1854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予約申込</w:t>
      </w:r>
      <w:r w:rsidR="004B08AE" w:rsidRPr="004E1235">
        <w:rPr>
          <w:rFonts w:ascii="ＭＳ ゴシック" w:eastAsia="ＭＳ ゴシック" w:hAnsi="ＭＳ ゴシック" w:hint="eastAsia"/>
          <w:sz w:val="32"/>
        </w:rPr>
        <w:t>書</w:t>
      </w:r>
    </w:p>
    <w:p w14:paraId="517FA99F" w14:textId="77777777" w:rsidR="003F1854" w:rsidRPr="004B08AE" w:rsidRDefault="003F1854">
      <w:pPr>
        <w:rPr>
          <w:rFonts w:ascii="ＭＳ ゴシック" w:eastAsia="ＭＳ ゴシック" w:hAnsi="ＭＳ ゴシック"/>
        </w:rPr>
      </w:pPr>
    </w:p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2552"/>
        <w:gridCol w:w="6237"/>
      </w:tblGrid>
      <w:tr w:rsidR="003F1854" w:rsidRPr="004B08AE" w14:paraId="4C975F9D" w14:textId="77777777" w:rsidTr="00E77517">
        <w:trPr>
          <w:trHeight w:val="895"/>
        </w:trPr>
        <w:tc>
          <w:tcPr>
            <w:tcW w:w="2552" w:type="dxa"/>
            <w:vAlign w:val="center"/>
          </w:tcPr>
          <w:p w14:paraId="299B0FFB" w14:textId="77777777" w:rsidR="003F1854" w:rsidRPr="004B08AE" w:rsidRDefault="003F1854" w:rsidP="004B08AE">
            <w:pPr>
              <w:jc w:val="center"/>
              <w:rPr>
                <w:rFonts w:ascii="ＭＳ ゴシック" w:eastAsia="ＭＳ ゴシック" w:hAnsi="ＭＳ ゴシック"/>
              </w:rPr>
            </w:pPr>
            <w:r w:rsidRPr="004B08AE">
              <w:rPr>
                <w:rFonts w:ascii="ＭＳ ゴシック" w:eastAsia="ＭＳ ゴシック" w:hAnsi="ＭＳ ゴシック" w:hint="eastAsia"/>
              </w:rPr>
              <w:t>自治会</w:t>
            </w:r>
            <w:r w:rsidR="00E77517">
              <w:rPr>
                <w:rFonts w:ascii="ＭＳ ゴシック" w:eastAsia="ＭＳ ゴシック" w:hAnsi="ＭＳ ゴシック" w:hint="eastAsia"/>
              </w:rPr>
              <w:t>・コミュニティ</w:t>
            </w:r>
            <w:r w:rsidRPr="004B08AE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237" w:type="dxa"/>
          </w:tcPr>
          <w:p w14:paraId="3CC0D425" w14:textId="77777777" w:rsidR="003F1854" w:rsidRPr="00E77517" w:rsidRDefault="003F185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1854" w:rsidRPr="004B08AE" w14:paraId="1C461FDA" w14:textId="77777777" w:rsidTr="00E77517">
        <w:trPr>
          <w:trHeight w:val="836"/>
        </w:trPr>
        <w:tc>
          <w:tcPr>
            <w:tcW w:w="2552" w:type="dxa"/>
            <w:vAlign w:val="center"/>
          </w:tcPr>
          <w:p w14:paraId="663BF182" w14:textId="77777777" w:rsidR="003F1854" w:rsidRPr="004B08AE" w:rsidRDefault="003F1854" w:rsidP="004B08AE">
            <w:pPr>
              <w:jc w:val="center"/>
              <w:rPr>
                <w:rFonts w:ascii="ＭＳ ゴシック" w:eastAsia="ＭＳ ゴシック" w:hAnsi="ＭＳ ゴシック"/>
              </w:rPr>
            </w:pPr>
            <w:r w:rsidRPr="004B08AE">
              <w:rPr>
                <w:rFonts w:ascii="ＭＳ ゴシック" w:eastAsia="ＭＳ ゴシック" w:hAnsi="ＭＳ ゴシック" w:hint="eastAsia"/>
              </w:rPr>
              <w:t>会長</w:t>
            </w:r>
          </w:p>
        </w:tc>
        <w:tc>
          <w:tcPr>
            <w:tcW w:w="6237" w:type="dxa"/>
          </w:tcPr>
          <w:p w14:paraId="24AD0283" w14:textId="77777777" w:rsidR="003F1854" w:rsidRPr="004B08AE" w:rsidRDefault="003F185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1854" w:rsidRPr="004B08AE" w14:paraId="4C2CF916" w14:textId="77777777" w:rsidTr="00E77517">
        <w:trPr>
          <w:trHeight w:val="834"/>
        </w:trPr>
        <w:tc>
          <w:tcPr>
            <w:tcW w:w="2552" w:type="dxa"/>
            <w:vAlign w:val="center"/>
          </w:tcPr>
          <w:p w14:paraId="4940B3E1" w14:textId="77777777" w:rsidR="004B08AE" w:rsidRDefault="003F1854" w:rsidP="004B08AE">
            <w:pPr>
              <w:jc w:val="center"/>
              <w:rPr>
                <w:rFonts w:ascii="ＭＳ ゴシック" w:eastAsia="ＭＳ ゴシック" w:hAnsi="ＭＳ ゴシック"/>
              </w:rPr>
            </w:pPr>
            <w:r w:rsidRPr="004B08AE">
              <w:rPr>
                <w:rFonts w:ascii="ＭＳ ゴシック" w:eastAsia="ＭＳ ゴシック" w:hAnsi="ＭＳ ゴシック" w:hint="eastAsia"/>
              </w:rPr>
              <w:t>希望時間</w:t>
            </w:r>
          </w:p>
          <w:p w14:paraId="524195BB" w14:textId="682CE0B3" w:rsidR="004B08AE" w:rsidRPr="004B08AE" w:rsidRDefault="004B08AE" w:rsidP="004B08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（希望時間に〇をつけて下さい）</w:t>
            </w:r>
          </w:p>
        </w:tc>
        <w:tc>
          <w:tcPr>
            <w:tcW w:w="6237" w:type="dxa"/>
          </w:tcPr>
          <w:p w14:paraId="3919FC5A" w14:textId="77777777" w:rsidR="004B08AE" w:rsidRDefault="004B08AE" w:rsidP="004B08AE">
            <w:pPr>
              <w:rPr>
                <w:rFonts w:ascii="ＭＳ ゴシック" w:eastAsia="ＭＳ ゴシック" w:hAnsi="ＭＳ ゴシック"/>
              </w:rPr>
            </w:pPr>
          </w:p>
          <w:p w14:paraId="34F2E53C" w14:textId="77777777" w:rsidR="004B08AE" w:rsidRDefault="004B08AE" w:rsidP="004B08AE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①１３：３０～１４：００　　②１４：００～１５：００</w:t>
            </w:r>
          </w:p>
          <w:p w14:paraId="6550EEC9" w14:textId="77777777" w:rsidR="004B08AE" w:rsidRPr="004B08AE" w:rsidRDefault="004B08AE">
            <w:pPr>
              <w:rPr>
                <w:rFonts w:ascii="ＭＳ ゴシック" w:eastAsia="ＭＳ ゴシック" w:hAnsi="ＭＳ ゴシック"/>
              </w:rPr>
            </w:pPr>
          </w:p>
          <w:p w14:paraId="6CE57380" w14:textId="77777777" w:rsidR="004B08AE" w:rsidRDefault="004B08AE" w:rsidP="004B08AE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③１５：００～１５：３０　　④１５：３０～１６：００</w:t>
            </w:r>
          </w:p>
          <w:p w14:paraId="398CF794" w14:textId="77777777" w:rsidR="004B08AE" w:rsidRDefault="004B08AE" w:rsidP="004B08AE">
            <w:pPr>
              <w:rPr>
                <w:rFonts w:ascii="ＭＳ ゴシック" w:eastAsia="ＭＳ ゴシック" w:hAnsi="ＭＳ ゴシック"/>
              </w:rPr>
            </w:pPr>
          </w:p>
          <w:p w14:paraId="7002A8D4" w14:textId="77777777" w:rsidR="004B08AE" w:rsidRDefault="004B08AE" w:rsidP="004B08AE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⑤１６：００～１６：３０　　⑥１６：３０～１７：００</w:t>
            </w:r>
          </w:p>
          <w:p w14:paraId="3113B278" w14:textId="77777777" w:rsidR="004B08AE" w:rsidRDefault="004B08AE" w:rsidP="004B08AE">
            <w:pPr>
              <w:rPr>
                <w:rFonts w:ascii="ＭＳ ゴシック" w:eastAsia="ＭＳ ゴシック" w:hAnsi="ＭＳ ゴシック"/>
              </w:rPr>
            </w:pPr>
          </w:p>
          <w:p w14:paraId="5BB27D55" w14:textId="77777777" w:rsidR="004B08AE" w:rsidRDefault="004B08AE" w:rsidP="004B08AE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⑦何時でもよい</w:t>
            </w:r>
          </w:p>
          <w:p w14:paraId="697F1A9D" w14:textId="77777777" w:rsidR="004B08AE" w:rsidRPr="004B08AE" w:rsidRDefault="004B08AE" w:rsidP="004B08A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1854" w:rsidRPr="004B08AE" w14:paraId="38742176" w14:textId="77777777" w:rsidTr="00E77517">
        <w:trPr>
          <w:trHeight w:val="3817"/>
        </w:trPr>
        <w:tc>
          <w:tcPr>
            <w:tcW w:w="2552" w:type="dxa"/>
            <w:vAlign w:val="center"/>
          </w:tcPr>
          <w:p w14:paraId="745CAB16" w14:textId="77777777" w:rsidR="003F1854" w:rsidRPr="004B08AE" w:rsidRDefault="003F1854" w:rsidP="004B08AE">
            <w:pPr>
              <w:jc w:val="center"/>
              <w:rPr>
                <w:rFonts w:ascii="ＭＳ ゴシック" w:eastAsia="ＭＳ ゴシック" w:hAnsi="ＭＳ ゴシック"/>
              </w:rPr>
            </w:pPr>
            <w:r w:rsidRPr="004B08AE">
              <w:rPr>
                <w:rFonts w:ascii="ＭＳ ゴシック" w:eastAsia="ＭＳ ゴシック" w:hAnsi="ＭＳ ゴシック" w:hint="eastAsia"/>
              </w:rPr>
              <w:t>質問事項など</w:t>
            </w:r>
          </w:p>
        </w:tc>
        <w:tc>
          <w:tcPr>
            <w:tcW w:w="6237" w:type="dxa"/>
          </w:tcPr>
          <w:p w14:paraId="221C72FD" w14:textId="77777777" w:rsidR="003F1854" w:rsidRPr="004B08AE" w:rsidRDefault="003F185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A3485A1" w14:textId="77777777" w:rsidR="003F1854" w:rsidRDefault="003F1854"/>
    <w:p w14:paraId="2BF7628E" w14:textId="4BFC9391" w:rsidR="004B08AE" w:rsidRDefault="004B08AE">
      <w:pPr>
        <w:rPr>
          <w:rFonts w:ascii="ＭＳ ゴシック" w:eastAsia="ＭＳ ゴシック" w:hAnsi="ＭＳ ゴシック"/>
        </w:rPr>
      </w:pPr>
      <w:r w:rsidRPr="007C36CD">
        <w:rPr>
          <w:rFonts w:ascii="ＭＳ ゴシック" w:eastAsia="ＭＳ ゴシック" w:hAnsi="ＭＳ ゴシック" w:hint="eastAsia"/>
        </w:rPr>
        <w:t>※</w:t>
      </w:r>
      <w:r w:rsidR="007C36CD" w:rsidRPr="007C36CD">
        <w:rPr>
          <w:rFonts w:ascii="ＭＳ ゴシック" w:eastAsia="ＭＳ ゴシック" w:hAnsi="ＭＳ ゴシック" w:hint="eastAsia"/>
        </w:rPr>
        <w:t>希望</w:t>
      </w:r>
      <w:r w:rsidR="007C36CD">
        <w:rPr>
          <w:rFonts w:ascii="ＭＳ ゴシック" w:eastAsia="ＭＳ ゴシック" w:hAnsi="ＭＳ ゴシック" w:hint="eastAsia"/>
        </w:rPr>
        <w:t>時間</w:t>
      </w:r>
      <w:r w:rsidRPr="007C36CD">
        <w:rPr>
          <w:rFonts w:ascii="ＭＳ ゴシック" w:eastAsia="ＭＳ ゴシック" w:hAnsi="ＭＳ ゴシック" w:hint="eastAsia"/>
        </w:rPr>
        <w:t>が</w:t>
      </w:r>
      <w:r w:rsidR="007C36CD" w:rsidRPr="007C36CD">
        <w:rPr>
          <w:rFonts w:ascii="ＭＳ ゴシック" w:eastAsia="ＭＳ ゴシック" w:hAnsi="ＭＳ ゴシック" w:hint="eastAsia"/>
        </w:rPr>
        <w:t>他の</w:t>
      </w:r>
      <w:r w:rsidR="00064786">
        <w:rPr>
          <w:rFonts w:ascii="ＭＳ ゴシック" w:eastAsia="ＭＳ ゴシック" w:hAnsi="ＭＳ ゴシック" w:hint="eastAsia"/>
        </w:rPr>
        <w:t>団体</w:t>
      </w:r>
      <w:r w:rsidR="007C36CD" w:rsidRPr="007C36CD">
        <w:rPr>
          <w:rFonts w:ascii="ＭＳ ゴシック" w:eastAsia="ＭＳ ゴシック" w:hAnsi="ＭＳ ゴシック" w:hint="eastAsia"/>
        </w:rPr>
        <w:t>と重なった場合は調整をさせて頂く場合があります。</w:t>
      </w:r>
    </w:p>
    <w:p w14:paraId="4C8CBF19" w14:textId="77777777" w:rsidR="007C36CD" w:rsidRPr="007C36CD" w:rsidRDefault="007C36CD">
      <w:pPr>
        <w:rPr>
          <w:rFonts w:ascii="ＭＳ ゴシック" w:eastAsia="ＭＳ ゴシック" w:hAnsi="ＭＳ ゴシック"/>
        </w:rPr>
      </w:pPr>
      <w:r w:rsidRPr="00805C0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8BEFEF" wp14:editId="69807319">
                <wp:simplePos x="0" y="0"/>
                <wp:positionH relativeFrom="margin">
                  <wp:posOffset>2386965</wp:posOffset>
                </wp:positionH>
                <wp:positionV relativeFrom="paragraph">
                  <wp:posOffset>194945</wp:posOffset>
                </wp:positionV>
                <wp:extent cx="3284220" cy="1280160"/>
                <wp:effectExtent l="0" t="0" r="11430" b="152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973FB" w14:textId="77777777" w:rsidR="007C36CD" w:rsidRPr="007C36CD" w:rsidRDefault="007C36CD" w:rsidP="007C36C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C36CD">
                              <w:rPr>
                                <w:rFonts w:ascii="ＭＳ ゴシック" w:eastAsia="ＭＳ ゴシック" w:hAnsi="ＭＳ ゴシック" w:hint="eastAsia"/>
                              </w:rPr>
                              <w:t>提出先</w:t>
                            </w:r>
                            <w:r w:rsidRPr="007C36CD">
                              <w:rPr>
                                <w:rFonts w:ascii="ＭＳ ゴシック" w:eastAsia="ＭＳ ゴシック" w:hAnsi="ＭＳ ゴシック"/>
                              </w:rPr>
                              <w:t>：</w:t>
                            </w:r>
                          </w:p>
                          <w:p w14:paraId="09532D78" w14:textId="77777777" w:rsidR="007C36CD" w:rsidRPr="007C36CD" w:rsidRDefault="007C36CD" w:rsidP="007C36C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C36CD">
                              <w:rPr>
                                <w:rFonts w:ascii="ＭＳ ゴシック" w:eastAsia="ＭＳ ゴシック" w:hAnsi="ＭＳ ゴシック" w:hint="eastAsia"/>
                              </w:rPr>
                              <w:t>まちづくり推進課</w:t>
                            </w:r>
                            <w:r w:rsidRPr="007C36CD">
                              <w:rPr>
                                <w:rFonts w:ascii="ＭＳ ゴシック" w:eastAsia="ＭＳ ゴシック" w:hAnsi="ＭＳ ゴシック"/>
                              </w:rPr>
                              <w:t>地域振興係</w:t>
                            </w:r>
                            <w:r w:rsidRPr="007C36CD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Pr="007C36CD">
                              <w:rPr>
                                <w:rFonts w:ascii="ＭＳ ゴシック" w:eastAsia="ＭＳ ゴシック" w:hAnsi="ＭＳ ゴシック"/>
                              </w:rPr>
                              <w:t>担当</w:t>
                            </w:r>
                            <w:r w:rsidRPr="007C36CD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 w:rsidRPr="007C36CD">
                              <w:rPr>
                                <w:rFonts w:ascii="ＭＳ ゴシック" w:eastAsia="ＭＳ ゴシック" w:hAnsi="ＭＳ ゴシック"/>
                              </w:rPr>
                              <w:t>力丸）</w:t>
                            </w:r>
                          </w:p>
                          <w:p w14:paraId="5703FA6E" w14:textId="5F29BE2E" w:rsidR="007C36CD" w:rsidRPr="007C36CD" w:rsidRDefault="007C36CD" w:rsidP="007C36C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C36CD">
                              <w:rPr>
                                <w:rFonts w:ascii="ＭＳ ゴシック" w:eastAsia="ＭＳ ゴシック" w:hAnsi="ＭＳ ゴシック" w:hint="eastAsia"/>
                              </w:rPr>
                              <w:t>TEL：</w:t>
                            </w:r>
                            <w:r w:rsidR="00064786">
                              <w:rPr>
                                <w:rFonts w:ascii="ＭＳ ゴシック" w:eastAsia="ＭＳ ゴシック" w:hAnsi="ＭＳ ゴシック" w:hint="eastAsia"/>
                              </w:rPr>
                              <w:t>092-</w:t>
                            </w:r>
                            <w:r w:rsidRPr="007C36CD">
                              <w:rPr>
                                <w:rFonts w:ascii="ＭＳ ゴシック" w:eastAsia="ＭＳ ゴシック" w:hAnsi="ＭＳ ゴシック" w:hint="eastAsia"/>
                              </w:rPr>
                              <w:t>942-1165（</w:t>
                            </w:r>
                            <w:r w:rsidRPr="007C36CD">
                              <w:rPr>
                                <w:rFonts w:ascii="ＭＳ ゴシック" w:eastAsia="ＭＳ ゴシック" w:hAnsi="ＭＳ ゴシック"/>
                              </w:rPr>
                              <w:t>直通）</w:t>
                            </w:r>
                          </w:p>
                          <w:p w14:paraId="4EAB43BF" w14:textId="21D5B235" w:rsidR="007C36CD" w:rsidRPr="007C36CD" w:rsidRDefault="007C36CD" w:rsidP="007C36C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C36CD">
                              <w:rPr>
                                <w:rFonts w:ascii="ＭＳ ゴシック" w:eastAsia="ＭＳ ゴシック" w:hAnsi="ＭＳ ゴシック" w:hint="eastAsia"/>
                              </w:rPr>
                              <w:t>FAX：</w:t>
                            </w:r>
                            <w:r w:rsidR="00064786">
                              <w:rPr>
                                <w:rFonts w:ascii="ＭＳ ゴシック" w:eastAsia="ＭＳ ゴシック" w:hAnsi="ＭＳ ゴシック" w:hint="eastAsia"/>
                              </w:rPr>
                              <w:t>092-</w:t>
                            </w:r>
                            <w:r w:rsidRPr="007C36CD">
                              <w:rPr>
                                <w:rFonts w:ascii="ＭＳ ゴシック" w:eastAsia="ＭＳ ゴシック" w:hAnsi="ＭＳ ゴシック" w:hint="eastAsia"/>
                              </w:rPr>
                              <w:t>942-1291</w:t>
                            </w:r>
                          </w:p>
                          <w:p w14:paraId="1B52E4E9" w14:textId="77777777" w:rsidR="007C36CD" w:rsidRPr="007C36CD" w:rsidRDefault="007C36CD" w:rsidP="007C36C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C36CD">
                              <w:rPr>
                                <w:rFonts w:ascii="ＭＳ ゴシック" w:eastAsia="ＭＳ ゴシック" w:hAnsi="ＭＳ ゴシック" w:hint="eastAsia"/>
                              </w:rPr>
                              <w:t>E-mail：commu@city.koga.fukuoka.jp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BEF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7.95pt;margin-top:15.35pt;width:258.6pt;height:10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">
                <v:textbox>
                  <w:txbxContent>
                    <w:p w14:paraId="182973FB" w14:textId="77777777" w:rsidR="007C36CD" w:rsidRPr="007C36CD" w:rsidRDefault="007C36CD" w:rsidP="007C36C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C36CD">
                        <w:rPr>
                          <w:rFonts w:ascii="ＭＳ ゴシック" w:eastAsia="ＭＳ ゴシック" w:hAnsi="ＭＳ ゴシック" w:hint="eastAsia"/>
                        </w:rPr>
                        <w:t>提出先</w:t>
                      </w:r>
                      <w:r w:rsidRPr="007C36CD">
                        <w:rPr>
                          <w:rFonts w:ascii="ＭＳ ゴシック" w:eastAsia="ＭＳ ゴシック" w:hAnsi="ＭＳ ゴシック"/>
                        </w:rPr>
                        <w:t>：</w:t>
                      </w:r>
                    </w:p>
                    <w:p w14:paraId="09532D78" w14:textId="77777777" w:rsidR="007C36CD" w:rsidRPr="007C36CD" w:rsidRDefault="007C36CD" w:rsidP="007C36C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C36CD">
                        <w:rPr>
                          <w:rFonts w:ascii="ＭＳ ゴシック" w:eastAsia="ＭＳ ゴシック" w:hAnsi="ＭＳ ゴシック" w:hint="eastAsia"/>
                        </w:rPr>
                        <w:t>まちづくり推進課</w:t>
                      </w:r>
                      <w:r w:rsidRPr="007C36CD">
                        <w:rPr>
                          <w:rFonts w:ascii="ＭＳ ゴシック" w:eastAsia="ＭＳ ゴシック" w:hAnsi="ＭＳ ゴシック"/>
                        </w:rPr>
                        <w:t>地域振興係</w:t>
                      </w:r>
                      <w:r w:rsidRPr="007C36CD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Pr="007C36CD">
                        <w:rPr>
                          <w:rFonts w:ascii="ＭＳ ゴシック" w:eastAsia="ＭＳ ゴシック" w:hAnsi="ＭＳ ゴシック"/>
                        </w:rPr>
                        <w:t>担当</w:t>
                      </w:r>
                      <w:r w:rsidRPr="007C36CD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 w:rsidRPr="007C36CD">
                        <w:rPr>
                          <w:rFonts w:ascii="ＭＳ ゴシック" w:eastAsia="ＭＳ ゴシック" w:hAnsi="ＭＳ ゴシック"/>
                        </w:rPr>
                        <w:t>力丸）</w:t>
                      </w:r>
                    </w:p>
                    <w:p w14:paraId="5703FA6E" w14:textId="5F29BE2E" w:rsidR="007C36CD" w:rsidRPr="007C36CD" w:rsidRDefault="007C36CD" w:rsidP="007C36C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C36CD">
                        <w:rPr>
                          <w:rFonts w:ascii="ＭＳ ゴシック" w:eastAsia="ＭＳ ゴシック" w:hAnsi="ＭＳ ゴシック" w:hint="eastAsia"/>
                        </w:rPr>
                        <w:t>TEL：</w:t>
                      </w:r>
                      <w:r w:rsidR="00064786">
                        <w:rPr>
                          <w:rFonts w:ascii="ＭＳ ゴシック" w:eastAsia="ＭＳ ゴシック" w:hAnsi="ＭＳ ゴシック" w:hint="eastAsia"/>
                        </w:rPr>
                        <w:t>092-</w:t>
                      </w:r>
                      <w:r w:rsidRPr="007C36CD">
                        <w:rPr>
                          <w:rFonts w:ascii="ＭＳ ゴシック" w:eastAsia="ＭＳ ゴシック" w:hAnsi="ＭＳ ゴシック" w:hint="eastAsia"/>
                        </w:rPr>
                        <w:t>942-1165（</w:t>
                      </w:r>
                      <w:r w:rsidRPr="007C36CD">
                        <w:rPr>
                          <w:rFonts w:ascii="ＭＳ ゴシック" w:eastAsia="ＭＳ ゴシック" w:hAnsi="ＭＳ ゴシック"/>
                        </w:rPr>
                        <w:t>直通）</w:t>
                      </w:r>
                    </w:p>
                    <w:p w14:paraId="4EAB43BF" w14:textId="21D5B235" w:rsidR="007C36CD" w:rsidRPr="007C36CD" w:rsidRDefault="007C36CD" w:rsidP="007C36C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C36CD">
                        <w:rPr>
                          <w:rFonts w:ascii="ＭＳ ゴシック" w:eastAsia="ＭＳ ゴシック" w:hAnsi="ＭＳ ゴシック" w:hint="eastAsia"/>
                        </w:rPr>
                        <w:t>FAX：</w:t>
                      </w:r>
                      <w:r w:rsidR="00064786">
                        <w:rPr>
                          <w:rFonts w:ascii="ＭＳ ゴシック" w:eastAsia="ＭＳ ゴシック" w:hAnsi="ＭＳ ゴシック" w:hint="eastAsia"/>
                        </w:rPr>
                        <w:t>092-</w:t>
                      </w:r>
                      <w:r w:rsidRPr="007C36CD">
                        <w:rPr>
                          <w:rFonts w:ascii="ＭＳ ゴシック" w:eastAsia="ＭＳ ゴシック" w:hAnsi="ＭＳ ゴシック" w:hint="eastAsia"/>
                        </w:rPr>
                        <w:t>942-1291</w:t>
                      </w:r>
                    </w:p>
                    <w:p w14:paraId="1B52E4E9" w14:textId="77777777" w:rsidR="007C36CD" w:rsidRPr="007C36CD" w:rsidRDefault="007C36CD" w:rsidP="007C36C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C36CD">
                        <w:rPr>
                          <w:rFonts w:ascii="ＭＳ ゴシック" w:eastAsia="ＭＳ ゴシック" w:hAnsi="ＭＳ ゴシック" w:hint="eastAsia"/>
                        </w:rPr>
                        <w:t>E-mail：commu@city.koga.fukuoka.jp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C36CD" w:rsidRPr="007C36CD" w:rsidSect="007C36CD">
      <w:pgSz w:w="11906" w:h="16838"/>
      <w:pgMar w:top="1276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24996" w14:textId="77777777" w:rsidR="004A6BC3" w:rsidRDefault="004A6BC3" w:rsidP="004A6BC3">
      <w:r>
        <w:separator/>
      </w:r>
    </w:p>
  </w:endnote>
  <w:endnote w:type="continuationSeparator" w:id="0">
    <w:p w14:paraId="63122C7D" w14:textId="77777777" w:rsidR="004A6BC3" w:rsidRDefault="004A6BC3" w:rsidP="004A6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C66A9" w14:textId="77777777" w:rsidR="004A6BC3" w:rsidRDefault="004A6BC3" w:rsidP="004A6BC3">
      <w:r>
        <w:separator/>
      </w:r>
    </w:p>
  </w:footnote>
  <w:footnote w:type="continuationSeparator" w:id="0">
    <w:p w14:paraId="01F25356" w14:textId="77777777" w:rsidR="004A6BC3" w:rsidRDefault="004A6BC3" w:rsidP="004A6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854"/>
    <w:rsid w:val="00064786"/>
    <w:rsid w:val="003F1854"/>
    <w:rsid w:val="004A6BC3"/>
    <w:rsid w:val="004B08AE"/>
    <w:rsid w:val="004E1235"/>
    <w:rsid w:val="007C36CD"/>
    <w:rsid w:val="009D1530"/>
    <w:rsid w:val="00B512C5"/>
    <w:rsid w:val="00E7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5FD5E4"/>
  <w15:chartTrackingRefBased/>
  <w15:docId w15:val="{EABECBFB-E96A-4645-8EFD-8E8B4542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3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36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6B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6BC3"/>
  </w:style>
  <w:style w:type="paragraph" w:styleId="a8">
    <w:name w:val="footer"/>
    <w:basedOn w:val="a"/>
    <w:link w:val="a9"/>
    <w:uiPriority w:val="99"/>
    <w:unhideWhenUsed/>
    <w:rsid w:val="004A6B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力丸 拓</cp:lastModifiedBy>
  <cp:revision>10</cp:revision>
  <cp:lastPrinted>2025-05-01T03:10:00Z</cp:lastPrinted>
  <dcterms:created xsi:type="dcterms:W3CDTF">2022-05-26T02:36:00Z</dcterms:created>
  <dcterms:modified xsi:type="dcterms:W3CDTF">2025-05-01T03:10:00Z</dcterms:modified>
</cp:coreProperties>
</file>